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7" w:rsidRDefault="00716507" w:rsidP="007C1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2D4" w:rsidRDefault="007C12D4" w:rsidP="007C12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2D4" w:rsidRDefault="007C12D4" w:rsidP="007C12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6507" w:rsidRDefault="007165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DE4" w:rsidRDefault="00686DE4" w:rsidP="006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Принята</w:t>
      </w:r>
      <w:proofErr w:type="gramEnd"/>
    </w:p>
    <w:p w:rsidR="00686DE4" w:rsidRDefault="00686DE4" w:rsidP="006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педагогическом совете</w:t>
      </w:r>
    </w:p>
    <w:p w:rsidR="00686DE4" w:rsidRDefault="00686DE4" w:rsidP="006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_____</w:t>
      </w:r>
    </w:p>
    <w:p w:rsidR="00686DE4" w:rsidRDefault="00686DE4" w:rsidP="00686D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 2020 года</w:t>
      </w:r>
    </w:p>
    <w:p w:rsidR="00686DE4" w:rsidRDefault="00686DE4" w:rsidP="00686DE4">
      <w:pPr>
        <w:rPr>
          <w:rFonts w:ascii="Times New Roman" w:hAnsi="Times New Roman" w:cs="Times New Roman"/>
          <w:b/>
          <w:sz w:val="28"/>
          <w:szCs w:val="28"/>
        </w:rPr>
      </w:pPr>
    </w:p>
    <w:p w:rsidR="00716507" w:rsidRDefault="007165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B07" w:rsidRPr="005A2689" w:rsidRDefault="006A2B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8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A2B07" w:rsidRPr="005A2689" w:rsidRDefault="006A2B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89">
        <w:rPr>
          <w:rFonts w:ascii="Times New Roman" w:hAnsi="Times New Roman" w:cs="Times New Roman"/>
          <w:b/>
          <w:sz w:val="32"/>
          <w:szCs w:val="32"/>
        </w:rPr>
        <w:t xml:space="preserve">УЧЕБНОГО ПРЕДМЕТА </w:t>
      </w:r>
    </w:p>
    <w:p w:rsidR="006A2B07" w:rsidRPr="005A2689" w:rsidRDefault="006A2B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89">
        <w:rPr>
          <w:rFonts w:ascii="Times New Roman" w:hAnsi="Times New Roman" w:cs="Times New Roman"/>
          <w:b/>
          <w:sz w:val="32"/>
          <w:szCs w:val="32"/>
        </w:rPr>
        <w:t xml:space="preserve">«АНГЛИЙСКИЙ ЯЗЫК» </w:t>
      </w:r>
    </w:p>
    <w:p w:rsidR="006A2B07" w:rsidRPr="005A2689" w:rsidRDefault="006A2B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89">
        <w:rPr>
          <w:rFonts w:ascii="Times New Roman" w:hAnsi="Times New Roman" w:cs="Times New Roman"/>
          <w:b/>
          <w:sz w:val="32"/>
          <w:szCs w:val="32"/>
        </w:rPr>
        <w:t>ДЛЯ 2 – 4 КЛАССОВ</w:t>
      </w:r>
    </w:p>
    <w:p w:rsidR="006A2B07" w:rsidRPr="005A2689" w:rsidRDefault="006A2B07" w:rsidP="006A2B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89">
        <w:rPr>
          <w:rFonts w:ascii="Times New Roman" w:hAnsi="Times New Roman" w:cs="Times New Roman"/>
          <w:b/>
          <w:sz w:val="32"/>
          <w:szCs w:val="32"/>
        </w:rPr>
        <w:t>(НАЧАЛЬНОЕ ОБЩЕЕ ОБРАЗОВАНИЕ)</w:t>
      </w:r>
    </w:p>
    <w:p w:rsidR="006A2B07" w:rsidRDefault="006A2B07" w:rsidP="006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07" w:rsidRDefault="006A2B07" w:rsidP="006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07" w:rsidRPr="005A2689" w:rsidRDefault="006A2B07" w:rsidP="006A2B07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A268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Рабочая программа разработана на основе </w:t>
      </w:r>
      <w:r w:rsidRPr="005A2689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5A26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A2689">
        <w:rPr>
          <w:rFonts w:ascii="Times New Roman" w:hAnsi="Times New Roman" w:cs="Times New Roman"/>
          <w:sz w:val="26"/>
          <w:szCs w:val="26"/>
        </w:rPr>
        <w:t xml:space="preserve"> РФ от 06.10.2009г. № 373, в ред. приказов </w:t>
      </w:r>
      <w:proofErr w:type="spellStart"/>
      <w:r w:rsidRPr="005A26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A2689">
        <w:rPr>
          <w:rFonts w:ascii="Times New Roman" w:hAnsi="Times New Roman" w:cs="Times New Roman"/>
          <w:sz w:val="26"/>
          <w:szCs w:val="26"/>
        </w:rPr>
        <w:t xml:space="preserve"> России от 26.11.2010 № 1241, от 17.12.2010 № 1897, от 22.09.2011 № 2357, от18.12.12 № 1060); Примерной основной образовательной программы по  иностранным языкам (Протокол от 08.04.2015г. № 1/15); Образовательной программы начального общего образования муниципального общеобразовательного учреждения средней общеобразовательной школы №7 г. Североморска Мурманской области,</w:t>
      </w:r>
    </w:p>
    <w:p w:rsidR="006A2B07" w:rsidRDefault="006A2B07" w:rsidP="006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07" w:rsidRDefault="006A2B07" w:rsidP="006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07" w:rsidRDefault="006A2B07" w:rsidP="006A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F25" w:rsidRDefault="00303F25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25" w:rsidRDefault="00303F25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D4" w:rsidRDefault="007C12D4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50" w:rsidRDefault="00F03450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03F25" w:rsidRPr="00F17D35" w:rsidRDefault="00303F25" w:rsidP="00A57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4"/>
        <w:gridCol w:w="1985"/>
      </w:tblGrid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303F25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предмета…………………………………………………….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541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11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303F25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предмета……………………………………………</w:t>
            </w:r>
            <w:r w:rsidR="00EF0D51" w:rsidRPr="00303F25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C17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– 14 </w:t>
            </w:r>
            <w:r w:rsidR="00F03450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</w:p>
        </w:tc>
      </w:tr>
      <w:tr w:rsidR="00F03450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F03450" w:rsidRPr="00303F25" w:rsidRDefault="00F03450" w:rsidP="00F3791D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F2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с </w:t>
            </w:r>
            <w:r w:rsidR="00F3791D">
              <w:rPr>
                <w:rFonts w:ascii="Times New Roman" w:hAnsi="Times New Roman" w:cs="Times New Roman"/>
                <w:sz w:val="26"/>
                <w:szCs w:val="26"/>
              </w:rPr>
              <w:t>указанием количества часов, отводимых на освоение каждой темы…</w:t>
            </w:r>
            <w:r w:rsidR="005410B3" w:rsidRPr="00303F2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303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3450" w:rsidRPr="00022B4C" w:rsidRDefault="00303F25" w:rsidP="0043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EF0D51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Приложение 1. Формирование универсальных учебных действий 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303F25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15 - 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EF0D51" w:rsidTr="005410B3">
        <w:trPr>
          <w:trHeight w:val="598"/>
        </w:trPr>
        <w:tc>
          <w:tcPr>
            <w:tcW w:w="12474" w:type="dxa"/>
            <w:shd w:val="clear" w:color="auto" w:fill="auto"/>
            <w:vAlign w:val="center"/>
          </w:tcPr>
          <w:p w:rsidR="00EF0D51" w:rsidRPr="00022B4C" w:rsidRDefault="00EF0D51" w:rsidP="00273F17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2. </w:t>
            </w:r>
            <w:r w:rsidR="00273F17">
              <w:rPr>
                <w:rFonts w:ascii="Times New Roman" w:hAnsi="Times New Roman" w:cs="Times New Roman"/>
                <w:sz w:val="26"/>
                <w:szCs w:val="26"/>
              </w:rPr>
              <w:t>Распределение уроков по темам ….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D51" w:rsidRPr="00022B4C" w:rsidRDefault="00E14356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37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D51"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стр.</w:t>
            </w: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Календарно-тематическое планирование 2 класс (УМК 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333ADE">
        <w:trPr>
          <w:trHeight w:val="6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арно-тематическое планирование 3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4C" w:rsidTr="005410B3">
        <w:trPr>
          <w:trHeight w:val="598"/>
        </w:trPr>
        <w:tc>
          <w:tcPr>
            <w:tcW w:w="12474" w:type="dxa"/>
            <w:vAlign w:val="center"/>
          </w:tcPr>
          <w:p w:rsidR="00022B4C" w:rsidRPr="00022B4C" w:rsidRDefault="00022B4C" w:rsidP="005410B3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Кален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дарно-тематическое планирование 4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 xml:space="preserve"> класс (УМК “</w:t>
            </w:r>
            <w:r w:rsidR="005410B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Pr="00022B4C">
              <w:rPr>
                <w:rFonts w:ascii="Times New Roman" w:hAnsi="Times New Roman" w:cs="Times New Roman"/>
                <w:sz w:val="26"/>
                <w:szCs w:val="26"/>
              </w:rPr>
              <w:t>”, М.В.Вербицкая)</w:t>
            </w:r>
            <w:bookmarkEnd w:id="0"/>
          </w:p>
        </w:tc>
        <w:tc>
          <w:tcPr>
            <w:tcW w:w="1985" w:type="dxa"/>
            <w:vAlign w:val="center"/>
          </w:tcPr>
          <w:p w:rsidR="00022B4C" w:rsidRPr="00022B4C" w:rsidRDefault="00022B4C" w:rsidP="00F034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B4C" w:rsidRDefault="003C4DFC" w:rsidP="003C4DFC">
      <w:pPr>
        <w:tabs>
          <w:tab w:val="left" w:pos="5969"/>
        </w:tabs>
      </w:pPr>
      <w:r>
        <w:tab/>
      </w:r>
    </w:p>
    <w:p w:rsidR="00303F25" w:rsidRDefault="00303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A7C10" w:rsidRPr="00453F79" w:rsidRDefault="009A7C10" w:rsidP="009A7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>ОСВОЕНИЯ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0"/>
          <w:szCs w:val="20"/>
        </w:rPr>
      </w:pPr>
      <w:r w:rsidRPr="00453F79">
        <w:rPr>
          <w:rFonts w:ascii="Times New Roman" w:hAnsi="Times New Roman" w:cs="Times New Roman"/>
          <w:b/>
          <w:sz w:val="20"/>
          <w:szCs w:val="20"/>
        </w:rPr>
        <w:t>ЛИЧНОСТНЫЕ и МЕТАПРЕДМЕТНЫЕ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−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>угих людей и сопереживание им;−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для формирования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учебно­познавательных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выраженной устойчивой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учебно­познавательной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мотивации учения;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устойчивого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учебно­познавательного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интереса к новым общим способам решения задач;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адекватного понимания причин успешности/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осознанного понимания чу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вств др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F7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3F7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Регулятивные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проявлять познавательную инициативу в учебном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Познавательные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устанавливать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устанавливать аналогии;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осуществлять сравнение,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lastRenderedPageBreak/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строить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причинно­следственных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связей;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8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Коммуникативные универсальные учебные действия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контролировать действия партнёра;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собственной;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понимать относительность мнений и подходов к решению проблемы;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>Чтение. Работа с текстом (</w:t>
      </w:r>
      <w:proofErr w:type="spellStart"/>
      <w:r w:rsidRPr="00453F79">
        <w:rPr>
          <w:rFonts w:ascii="Arial" w:hAnsi="Arial" w:cs="Arial"/>
          <w:i/>
          <w:sz w:val="24"/>
          <w:szCs w:val="24"/>
        </w:rPr>
        <w:t>метапредметные</w:t>
      </w:r>
      <w:proofErr w:type="spellEnd"/>
      <w:r w:rsidRPr="00453F79">
        <w:rPr>
          <w:rFonts w:ascii="Arial" w:hAnsi="Arial" w:cs="Arial"/>
          <w:i/>
          <w:sz w:val="24"/>
          <w:szCs w:val="24"/>
        </w:rPr>
        <w:t xml:space="preserve"> результаты)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учебных, научно ­ познавательных текстов, инструкций. 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Работа с текстом: поиск информации и понимание </w:t>
      </w:r>
      <w:proofErr w:type="gramStart"/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прочитанного</w:t>
      </w:r>
      <w:proofErr w:type="gramEnd"/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находить в тексте конкретные сведения, факты, заданные в явном виде;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тему и главную мысль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делить тексты на смысловые части, составлять план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сравнивать между собой объекты, описанные в тексте, выделяя 2—3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разными способами: словесно, в виде таблицы, схемы, диаграммы;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ориентироваться в соответствующих возрасту словарях и справочниках.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работать с несколькими источниками информации;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сопоставлять информацию, полученную из нескольких источников.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пересказывать текст подробно и сжато, устно и письменно;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соотносить факты с общей идеей текста, устанавливать простые связи, не показанные в тексте напрямую;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формулировать несложные выводы, основываясь на тексте; находить аргументы, подтверждающие вывод;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сопоставлять и обобщать содержащуюся в разных частях текста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составлять на основании текста небольшое монологическое высказывание, отвечая на поставленный вопрос.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 xml:space="preserve">составлять небольшие письменные аннотации к тексту, отзывы о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прочитанном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>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текстом: оценка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высказывать оценочные суждения и свою точку зрения о прочитанном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участвовать в учебном диалоге при обсуждении прочитанного или прослушанного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сопоставлять различные точки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соотносить позицию автора с собственной точкой зрения;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в процессе работы с одним или несколькими источниками выявлять достоверную (противоречивую) информацию.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453F79">
        <w:rPr>
          <w:rFonts w:ascii="Arial" w:hAnsi="Arial" w:cs="Arial"/>
          <w:i/>
          <w:sz w:val="24"/>
          <w:szCs w:val="24"/>
        </w:rPr>
        <w:t xml:space="preserve">Формирование </w:t>
      </w:r>
      <w:proofErr w:type="spellStart"/>
      <w:r w:rsidRPr="00453F79">
        <w:rPr>
          <w:rFonts w:ascii="Arial" w:hAnsi="Arial" w:cs="Arial"/>
          <w:i/>
          <w:sz w:val="24"/>
          <w:szCs w:val="24"/>
        </w:rPr>
        <w:t>ИКТ­компетентности</w:t>
      </w:r>
      <w:proofErr w:type="spellEnd"/>
      <w:r w:rsidRPr="00453F7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53F79"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 w:rsidRPr="00453F79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53F79">
        <w:rPr>
          <w:rFonts w:ascii="Arial" w:hAnsi="Arial" w:cs="Arial"/>
          <w:i/>
          <w:sz w:val="24"/>
          <w:szCs w:val="24"/>
        </w:rPr>
        <w:t>метапредметные</w:t>
      </w:r>
      <w:proofErr w:type="spellEnd"/>
      <w:r w:rsidRPr="00453F79">
        <w:rPr>
          <w:rFonts w:ascii="Arial" w:hAnsi="Arial" w:cs="Arial"/>
          <w:i/>
          <w:sz w:val="24"/>
          <w:szCs w:val="24"/>
        </w:rPr>
        <w:t xml:space="preserve"> результаты)</w:t>
      </w:r>
    </w:p>
    <w:p w:rsidR="009A7C10" w:rsidRPr="00453F79" w:rsidRDefault="009A7C10" w:rsidP="009A7C10">
      <w:pPr>
        <w:tabs>
          <w:tab w:val="left" w:pos="70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53F79">
        <w:rPr>
          <w:rFonts w:ascii="Times New Roman" w:hAnsi="Times New Roman" w:cs="Times New Roman"/>
          <w:b/>
          <w:i/>
          <w:sz w:val="24"/>
          <w:szCs w:val="24"/>
        </w:rPr>
        <w:t>английского языка</w:t>
      </w:r>
      <w:r w:rsidRPr="00453F79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Знакомство со средствами ИКТ, гигиена работы с компьютером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использовать безопасные для органов зрения, нервной системы,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опорно­двигательного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мини­зарядку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организовывать систему папок для хранения собственной информации в компьютере.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Технология ввода информации в компьютер: ввод текста, запись звука, изображения, цифровых данных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вводить информацию в компьютер с использованием различных технических средств (фото  и видеокамеры, микрофона и т. д.), сохранять полученную информацию;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9A7C10" w:rsidRPr="00453F79" w:rsidRDefault="009A7C10" w:rsidP="009A7C10">
      <w:pPr>
        <w:tabs>
          <w:tab w:val="left" w:pos="17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Обработка и поиск информации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флэш­карты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заполнять учебные базы данных.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грамотно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Создание, представление и передача сообщений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текстовые сообщения с использованием средств ИКТ: редактировать, оформлять и сохранять их;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создавать сообщения в виде аудио  и видеофрагментов или цепочки экранов с использованием иллюстраций, видеоизображения, звука, текста;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размещать сообщение в информационной образовательной среде образовательного учреждения;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представлять данные;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ab/>
      </w:r>
    </w:p>
    <w:p w:rsidR="009A7C10" w:rsidRPr="00453F79" w:rsidRDefault="009A7C10" w:rsidP="009A7C10">
      <w:pPr>
        <w:keepNext/>
        <w:spacing w:after="0" w:line="240" w:lineRule="auto"/>
        <w:ind w:firstLine="708"/>
        <w:jc w:val="center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деятельности, управление и организация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  <w:t>планировать несложные исследования объектов и процессов внешнего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−</w:t>
      </w:r>
      <w:r w:rsidRPr="00453F79">
        <w:rPr>
          <w:rFonts w:ascii="Times New Roman" w:hAnsi="Times New Roman" w:cs="Times New Roman"/>
          <w:sz w:val="24"/>
          <w:szCs w:val="24"/>
        </w:rPr>
        <w:tab/>
      </w:r>
      <w:r w:rsidRPr="00453F79">
        <w:rPr>
          <w:rFonts w:ascii="Times New Roman" w:hAnsi="Times New Roman" w:cs="Times New Roman"/>
          <w:i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−</w:t>
      </w:r>
      <w:r w:rsidRPr="00453F79">
        <w:rPr>
          <w:rFonts w:ascii="Times New Roman" w:hAnsi="Times New Roman" w:cs="Times New Roman"/>
          <w:i/>
          <w:sz w:val="24"/>
          <w:szCs w:val="24"/>
        </w:rPr>
        <w:tab/>
        <w:t>моделировать объекты и процессы реального мира.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A7C10" w:rsidRPr="00453F79" w:rsidRDefault="009A7C10" w:rsidP="009A7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9A7C10" w:rsidRPr="00453F79" w:rsidRDefault="009A7C10" w:rsidP="009A7C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9A7C10" w:rsidRPr="00453F79" w:rsidRDefault="009A7C10" w:rsidP="009A7C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53F7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53F79">
        <w:rPr>
          <w:rFonts w:ascii="Times New Roman" w:hAnsi="Times New Roman" w:cs="Times New Roman"/>
          <w:b/>
          <w:sz w:val="24"/>
          <w:szCs w:val="24"/>
        </w:rPr>
        <w:tab/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>;</w:t>
      </w:r>
    </w:p>
    <w:p w:rsidR="009A7C10" w:rsidRPr="00453F79" w:rsidRDefault="009A7C10" w:rsidP="009A7C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аудиотекст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 полностью понимать содержащуюся в нём информацию;</w:t>
      </w:r>
    </w:p>
    <w:p w:rsidR="009A7C10" w:rsidRPr="00453F79" w:rsidRDefault="009A7C10" w:rsidP="009A7C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A7C10" w:rsidRPr="00453F79" w:rsidRDefault="009A7C10" w:rsidP="009A7C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9A7C10" w:rsidRPr="00453F79" w:rsidRDefault="009A7C10" w:rsidP="009A7C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53F79">
        <w:rPr>
          <w:rFonts w:ascii="Times New Roman" w:hAnsi="Times New Roman" w:cs="Times New Roman"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9A7C10" w:rsidRPr="00453F79" w:rsidRDefault="009A7C10" w:rsidP="009A7C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9A7C10" w:rsidRPr="00453F79" w:rsidRDefault="009A7C10" w:rsidP="009A7C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A7C10" w:rsidRPr="00453F79" w:rsidRDefault="009A7C10" w:rsidP="009A7C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отличать буквы от знаков транскрипции.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словарю;</w:t>
      </w:r>
    </w:p>
    <w:p w:rsidR="009A7C10" w:rsidRPr="00453F79" w:rsidRDefault="009A7C10" w:rsidP="009A7C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иностранный и обратно).</w:t>
      </w:r>
    </w:p>
    <w:p w:rsidR="009A7C10" w:rsidRPr="00453F79" w:rsidRDefault="009A7C10" w:rsidP="009A7C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9A7C10" w:rsidRPr="00453F79" w:rsidRDefault="009A7C10" w:rsidP="009A7C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корректно произносить предложения с точки зрения их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интонационных особенностей.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53F79">
        <w:rPr>
          <w:rFonts w:ascii="Times New Roman" w:hAnsi="Times New Roman" w:cs="Times New Roman"/>
          <w:i/>
          <w:sz w:val="24"/>
          <w:szCs w:val="24"/>
        </w:rPr>
        <w:t>: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распознавать связующее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в речи и уметь его использовать;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A7C10" w:rsidRPr="00453F79" w:rsidRDefault="009A7C10" w:rsidP="009A7C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9A7C10" w:rsidRPr="00453F79" w:rsidRDefault="009A7C10" w:rsidP="009A7C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9A7C10" w:rsidRPr="00453F79" w:rsidRDefault="009A7C10" w:rsidP="009A7C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9A7C10" w:rsidRPr="00453F79" w:rsidRDefault="009A7C10" w:rsidP="009A7C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9A7C10" w:rsidRPr="00453F79" w:rsidRDefault="009A7C10" w:rsidP="009A7C10">
      <w:pPr>
        <w:keepNext/>
        <w:spacing w:after="0" w:line="240" w:lineRule="auto"/>
        <w:ind w:firstLine="708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A7C10" w:rsidRPr="00453F79" w:rsidRDefault="009A7C10" w:rsidP="009A7C1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79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глагол­связку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наиболее употребительные предлоги для выражения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временны´х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9A7C10" w:rsidRPr="00453F79" w:rsidRDefault="009A7C10" w:rsidP="009A7C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узнавать сложносочинённые предложения с союзами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использовать в речи безличные предложения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cold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5 o’clock. It’s interesting),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предложениясконструкцией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(некоторые случаи употребления: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tea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 — No, there isn’t any);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оперироватьвречинаречиямивремени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наречиямистепени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9A7C10" w:rsidRPr="00453F79" w:rsidRDefault="009A7C10" w:rsidP="009A7C1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1059B" w:rsidRDefault="0001059B" w:rsidP="00453F79">
      <w:pPr>
        <w:keepNext/>
        <w:spacing w:after="0" w:line="360" w:lineRule="auto"/>
        <w:ind w:firstLine="708"/>
        <w:jc w:val="center"/>
        <w:outlineLvl w:val="5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:rsidR="00453F79" w:rsidRPr="00453F79" w:rsidRDefault="00453F79" w:rsidP="00C17C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 «АНГЛИЙСКИЙ ЯЗЫК»</w:t>
      </w:r>
    </w:p>
    <w:p w:rsidR="00453F79" w:rsidRPr="005113A7" w:rsidRDefault="00453F79" w:rsidP="00511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 и моя семья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5778B1">
        <w:rPr>
          <w:rFonts w:ascii="Times New Roman" w:hAnsi="Times New Roman" w:cs="Times New Roman"/>
          <w:sz w:val="24"/>
          <w:szCs w:val="24"/>
        </w:rPr>
        <w:t>домашние обязанности)</w:t>
      </w:r>
      <w:r w:rsidRPr="00453F79">
        <w:rPr>
          <w:rFonts w:ascii="Times New Roman" w:hAnsi="Times New Roman" w:cs="Times New Roman"/>
          <w:sz w:val="24"/>
          <w:szCs w:val="24"/>
        </w:rPr>
        <w:t>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Мои любимые занятия. Виды спорта и спортивные игры. </w:t>
      </w:r>
      <w:r w:rsidRPr="005778B1">
        <w:rPr>
          <w:rFonts w:ascii="Times New Roman" w:hAnsi="Times New Roman" w:cs="Times New Roman"/>
          <w:sz w:val="24"/>
          <w:szCs w:val="24"/>
        </w:rPr>
        <w:t>Мои любимые сказки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Выходной день </w:t>
      </w:r>
      <w:r w:rsidRPr="005778B1">
        <w:rPr>
          <w:rFonts w:ascii="Times New Roman" w:hAnsi="Times New Roman" w:cs="Times New Roman"/>
          <w:sz w:val="24"/>
          <w:szCs w:val="24"/>
        </w:rPr>
        <w:t>(в зоопарке, цирке),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каникулы.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Мир вокруг меня</w:t>
      </w:r>
      <w:r w:rsidRPr="00453F79">
        <w:rPr>
          <w:rFonts w:ascii="Times New Roman" w:hAnsi="Times New Roman" w:cs="Times New Roman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5778B1">
        <w:rPr>
          <w:rFonts w:ascii="Times New Roman" w:hAnsi="Times New Roman" w:cs="Times New Roman"/>
          <w:sz w:val="24"/>
          <w:szCs w:val="24"/>
        </w:rPr>
        <w:t>Дикие и домашние животные. Любимое время года. Погода.</w:t>
      </w:r>
    </w:p>
    <w:p w:rsidR="00453F79" w:rsidRPr="005778B1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778B1">
        <w:rPr>
          <w:rFonts w:ascii="Times New Roman" w:hAnsi="Times New Roman" w:cs="Times New Roman"/>
          <w:sz w:val="24"/>
          <w:szCs w:val="24"/>
        </w:rPr>
        <w:t xml:space="preserve">Небольшие произведения детского фольклора на </w:t>
      </w:r>
      <w:proofErr w:type="spellStart"/>
      <w:r w:rsidRPr="005778B1">
        <w:rPr>
          <w:rFonts w:ascii="Times New Roman" w:hAnsi="Times New Roman" w:cs="Times New Roman"/>
          <w:sz w:val="24"/>
          <w:szCs w:val="24"/>
        </w:rPr>
        <w:t>изучаемоминостранном</w:t>
      </w:r>
      <w:proofErr w:type="spellEnd"/>
      <w:r w:rsidRPr="005778B1">
        <w:rPr>
          <w:rFonts w:ascii="Times New Roman" w:hAnsi="Times New Roman" w:cs="Times New Roman"/>
          <w:sz w:val="24"/>
          <w:szCs w:val="24"/>
        </w:rPr>
        <w:t xml:space="preserve"> языке (рифмовки, стихи, песни, сказки).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53F79" w:rsidRDefault="00453F79" w:rsidP="00453F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F79" w:rsidRDefault="00453F79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 по видам речевой деятельности</w:t>
      </w:r>
    </w:p>
    <w:p w:rsidR="009A7C10" w:rsidRPr="00453F79" w:rsidRDefault="009A7C10" w:rsidP="00DF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1</w:t>
      </w:r>
      <w:r w:rsidRPr="00453F79">
        <w:rPr>
          <w:rFonts w:ascii="Times New Roman" w:hAnsi="Times New Roman" w:cs="Times New Roman"/>
          <w:i/>
          <w:sz w:val="24"/>
          <w:szCs w:val="24"/>
        </w:rPr>
        <w:t>. Диалогическая форма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учебно­трудового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F79">
        <w:rPr>
          <w:rFonts w:ascii="Times New Roman" w:hAnsi="Times New Roman" w:cs="Times New Roman"/>
          <w:sz w:val="24"/>
          <w:szCs w:val="24"/>
        </w:rPr>
        <w:lastRenderedPageBreak/>
        <w:t>диалог­расспрос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453F79" w:rsidRPr="00453F79" w:rsidRDefault="00453F79" w:rsidP="00453F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i/>
          <w:sz w:val="24"/>
          <w:szCs w:val="24"/>
        </w:rPr>
        <w:t>2. Монологическая форма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53F79">
        <w:rPr>
          <w:rFonts w:ascii="Times New Roman" w:hAnsi="Times New Roman" w:cs="Times New Roman"/>
          <w:i/>
          <w:sz w:val="24"/>
          <w:szCs w:val="24"/>
        </w:rPr>
        <w:t>характеристика (персонажей</w:t>
      </w:r>
      <w:r w:rsidRPr="00453F79">
        <w:rPr>
          <w:rFonts w:ascii="Times New Roman" w:hAnsi="Times New Roman" w:cs="Times New Roman"/>
          <w:sz w:val="24"/>
          <w:szCs w:val="24"/>
        </w:rPr>
        <w:t>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453F79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>;</w:t>
      </w:r>
    </w:p>
    <w:p w:rsidR="00453F79" w:rsidRPr="00453F79" w:rsidRDefault="00453F79" w:rsidP="00453F7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Читать: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453F79" w:rsidRPr="00453F79" w:rsidRDefault="00453F79" w:rsidP="00453F7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Владеть: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453F79" w:rsidRPr="00453F79" w:rsidRDefault="00453F79" w:rsidP="00453F7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453F79" w:rsidRPr="00453F79" w:rsidRDefault="00453F79" w:rsidP="004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79" w:rsidRPr="005113A7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Языковые средства и навыки пользования ими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 xml:space="preserve">Графика, каллиграфия, орфография. </w:t>
      </w:r>
      <w:r w:rsidRPr="00453F79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Звуко­буквенные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453F79">
        <w:rPr>
          <w:rFonts w:ascii="Times New Roman" w:hAnsi="Times New Roman" w:cs="Times New Roman"/>
          <w:i/>
          <w:sz w:val="24"/>
          <w:szCs w:val="24"/>
        </w:rPr>
        <w:t>Связующее «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).</w:t>
      </w:r>
      <w:r w:rsidRPr="00453F79">
        <w:rPr>
          <w:rFonts w:ascii="Times New Roman" w:hAnsi="Times New Roman" w:cs="Times New Roman"/>
          <w:sz w:val="24"/>
          <w:szCs w:val="24"/>
        </w:rPr>
        <w:t xml:space="preserve"> Ударение в слове, фразе. 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453F79">
        <w:rPr>
          <w:rFonts w:ascii="Times New Roman" w:hAnsi="Times New Roman" w:cs="Times New Roman"/>
          <w:sz w:val="24"/>
          <w:szCs w:val="24"/>
        </w:rPr>
        <w:t xml:space="preserve">Членение предложений на смысловые группы.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Ритмико­интонационные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  <w:r w:rsidRPr="00453F79">
        <w:rPr>
          <w:rFonts w:ascii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lastRenderedPageBreak/>
        <w:t>doctor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tion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ful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, ­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), словосложение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postcard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), конверсия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).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  <w:r w:rsidRPr="00453F79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453F79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F7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.) сказуемым.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!) формах. </w:t>
      </w:r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cold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53F79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five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o’clock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.).</w:t>
      </w:r>
      <w:proofErr w:type="gramEnd"/>
      <w:r w:rsidRPr="00453F79">
        <w:rPr>
          <w:rFonts w:ascii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453F79">
        <w:rPr>
          <w:rFonts w:ascii="Times New Roman" w:hAnsi="Times New Roman" w:cs="Times New Roman"/>
          <w:i/>
          <w:sz w:val="24"/>
          <w:szCs w:val="24"/>
        </w:rPr>
        <w:t xml:space="preserve">Сложносочинённые предложения с союзами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. Сложноподчинённые предложения с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). Неопределённая форма глагола.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Глагол­связка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r w:rsidRPr="00453F79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53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. Глагольные конструкции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453F7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those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), неопределённые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 — некоторые случаи употребления).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Наречиявремени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453F79">
        <w:rPr>
          <w:rFonts w:ascii="Times New Roman" w:hAnsi="Times New Roman" w:cs="Times New Roman"/>
          <w:i/>
          <w:sz w:val="24"/>
          <w:szCs w:val="24"/>
        </w:rPr>
        <w:t>Наречия степени (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much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F79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Pr="00453F79">
        <w:rPr>
          <w:rFonts w:ascii="Times New Roman" w:hAnsi="Times New Roman" w:cs="Times New Roman"/>
          <w:i/>
          <w:sz w:val="24"/>
          <w:szCs w:val="24"/>
        </w:rPr>
        <w:t>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proofErr w:type="spellEnd"/>
      <w:r w:rsidRPr="00453F79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453F79" w:rsidRPr="00453F79" w:rsidRDefault="00453F79" w:rsidP="00453F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53F79">
        <w:rPr>
          <w:rFonts w:ascii="Times New Roman" w:hAnsi="Times New Roman" w:cs="Times New Roman"/>
          <w:b/>
          <w:i/>
          <w:sz w:val="28"/>
          <w:szCs w:val="28"/>
        </w:rPr>
        <w:t>Социокультурная</w:t>
      </w:r>
      <w:proofErr w:type="spellEnd"/>
      <w:r w:rsidRPr="00453F79">
        <w:rPr>
          <w:rFonts w:ascii="Times New Roman" w:hAnsi="Times New Roman" w:cs="Times New Roman"/>
          <w:b/>
          <w:i/>
          <w:sz w:val="28"/>
          <w:szCs w:val="28"/>
        </w:rPr>
        <w:t xml:space="preserve"> осведомленность</w:t>
      </w:r>
    </w:p>
    <w:p w:rsidR="00453F79" w:rsidRPr="00453F79" w:rsidRDefault="00453F79" w:rsidP="0045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453F79" w:rsidRPr="00453F79" w:rsidRDefault="00453F79" w:rsidP="0045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 xml:space="preserve">— знакомятся с некоторыми формами речевого и неречевого этикета </w:t>
      </w:r>
      <w:proofErr w:type="spellStart"/>
      <w:r w:rsidRPr="00453F79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453F79">
        <w:rPr>
          <w:rFonts w:ascii="Times New Roman" w:hAnsi="Times New Roman" w:cs="Times New Roman"/>
          <w:sz w:val="24"/>
          <w:szCs w:val="24"/>
        </w:rPr>
        <w:t xml:space="preserve">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453F79" w:rsidRPr="00453F79" w:rsidRDefault="00453F79" w:rsidP="00453F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3F79" w:rsidRPr="00453F79" w:rsidRDefault="00453F79" w:rsidP="00C17C6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79">
        <w:rPr>
          <w:rFonts w:ascii="Times New Roman" w:hAnsi="Times New Roman" w:cs="Times New Roman"/>
          <w:b/>
          <w:i/>
          <w:sz w:val="28"/>
          <w:szCs w:val="28"/>
        </w:rPr>
        <w:t>Специальные предметные учебные умения и навыки</w:t>
      </w:r>
    </w:p>
    <w:p w:rsidR="00453F79" w:rsidRPr="00453F79" w:rsidRDefault="00453F79" w:rsidP="004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lastRenderedPageBreak/>
        <w:t>— пользоваться англо-русским словарем учебника (в том числе транскрипцией);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453F79" w:rsidRPr="00453F79" w:rsidRDefault="00453F79" w:rsidP="00453F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453F79" w:rsidRPr="00453F79" w:rsidRDefault="00453F79" w:rsidP="00453F79">
      <w:pPr>
        <w:spacing w:after="0" w:line="240" w:lineRule="auto"/>
        <w:ind w:firstLine="426"/>
      </w:pPr>
      <w:r w:rsidRPr="00453F79">
        <w:rPr>
          <w:rFonts w:ascii="Times New Roman" w:hAnsi="Times New Roman" w:cs="Times New Roman"/>
          <w:sz w:val="24"/>
          <w:szCs w:val="24"/>
        </w:rPr>
        <w:t>—</w:t>
      </w:r>
      <w:r w:rsidRPr="00453F79">
        <w:rPr>
          <w:rFonts w:ascii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453F79">
        <w:t>.</w:t>
      </w:r>
    </w:p>
    <w:p w:rsidR="005113A7" w:rsidRDefault="005113A7" w:rsidP="00453F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303F25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F25" w:rsidRDefault="00453F79" w:rsidP="00303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С </w:t>
      </w:r>
      <w:r w:rsidR="0030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УКАЗАНИЕМ КОЛИЧСЕТВА ЧАСОВ, </w:t>
      </w:r>
    </w:p>
    <w:p w:rsidR="00303F25" w:rsidRDefault="00303F25" w:rsidP="00303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ОТВОДИМЫХ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ОСВОЕНИЕ КАЖДОЙ ТЕМЫ</w:t>
      </w:r>
    </w:p>
    <w:tbl>
      <w:tblPr>
        <w:tblStyle w:val="aa"/>
        <w:tblW w:w="15276" w:type="dxa"/>
        <w:tblLook w:val="04A0"/>
      </w:tblPr>
      <w:tblGrid>
        <w:gridCol w:w="631"/>
        <w:gridCol w:w="8833"/>
        <w:gridCol w:w="1417"/>
        <w:gridCol w:w="1418"/>
        <w:gridCol w:w="1417"/>
        <w:gridCol w:w="1560"/>
      </w:tblGrid>
      <w:tr w:rsidR="009A7C10" w:rsidRPr="00453F79" w:rsidTr="003238C4">
        <w:trPr>
          <w:trHeight w:val="273"/>
        </w:trPr>
        <w:tc>
          <w:tcPr>
            <w:tcW w:w="631" w:type="dxa"/>
            <w:vMerge w:val="restart"/>
          </w:tcPr>
          <w:p w:rsidR="009A7C10" w:rsidRPr="00453F79" w:rsidRDefault="009A7C10" w:rsidP="003238C4">
            <w:pPr>
              <w:jc w:val="center"/>
              <w:rPr>
                <w:b/>
              </w:rPr>
            </w:pPr>
            <w:r w:rsidRPr="00453F79">
              <w:rPr>
                <w:b/>
              </w:rPr>
              <w:t>№</w:t>
            </w:r>
          </w:p>
          <w:p w:rsidR="009A7C10" w:rsidRPr="00453F79" w:rsidRDefault="009A7C10" w:rsidP="003238C4">
            <w:pPr>
              <w:jc w:val="center"/>
              <w:rPr>
                <w:b/>
              </w:rPr>
            </w:pPr>
            <w:proofErr w:type="spellStart"/>
            <w:proofErr w:type="gramStart"/>
            <w:r w:rsidRPr="00453F79">
              <w:rPr>
                <w:b/>
              </w:rPr>
              <w:t>п</w:t>
            </w:r>
            <w:proofErr w:type="spellEnd"/>
            <w:proofErr w:type="gramEnd"/>
            <w:r w:rsidRPr="00453F79">
              <w:rPr>
                <w:b/>
              </w:rPr>
              <w:t>/</w:t>
            </w:r>
            <w:proofErr w:type="spellStart"/>
            <w:r w:rsidRPr="00453F79">
              <w:rPr>
                <w:b/>
              </w:rPr>
              <w:t>п</w:t>
            </w:r>
            <w:proofErr w:type="spellEnd"/>
          </w:p>
        </w:tc>
        <w:tc>
          <w:tcPr>
            <w:tcW w:w="8833" w:type="dxa"/>
            <w:vMerge w:val="restart"/>
            <w:vAlign w:val="center"/>
          </w:tcPr>
          <w:p w:rsidR="009A7C10" w:rsidRPr="00507594" w:rsidRDefault="009A7C10" w:rsidP="003238C4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Разделы примерной программы</w:t>
            </w:r>
          </w:p>
        </w:tc>
        <w:tc>
          <w:tcPr>
            <w:tcW w:w="5812" w:type="dxa"/>
            <w:gridSpan w:val="4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A7C10" w:rsidRPr="00453F79" w:rsidTr="003238C4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3238C4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 по классам</w:t>
            </w:r>
          </w:p>
        </w:tc>
        <w:tc>
          <w:tcPr>
            <w:tcW w:w="1560" w:type="dxa"/>
            <w:vMerge w:val="restart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9A7C10" w:rsidRPr="00453F79" w:rsidTr="003238C4">
        <w:trPr>
          <w:trHeight w:val="146"/>
        </w:trPr>
        <w:tc>
          <w:tcPr>
            <w:tcW w:w="631" w:type="dxa"/>
            <w:vMerge/>
          </w:tcPr>
          <w:p w:rsidR="009A7C10" w:rsidRPr="00453F79" w:rsidRDefault="009A7C10" w:rsidP="003238C4">
            <w:pPr>
              <w:jc w:val="center"/>
              <w:rPr>
                <w:b/>
              </w:rPr>
            </w:pPr>
          </w:p>
        </w:tc>
        <w:tc>
          <w:tcPr>
            <w:tcW w:w="8833" w:type="dxa"/>
            <w:vMerge/>
          </w:tcPr>
          <w:p w:rsidR="009A7C10" w:rsidRPr="00453F79" w:rsidRDefault="009A7C10" w:rsidP="003238C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418" w:type="dxa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9A7C10" w:rsidRPr="00507594" w:rsidRDefault="009A7C10" w:rsidP="003238C4">
            <w:pPr>
              <w:jc w:val="center"/>
              <w:rPr>
                <w:b/>
                <w:sz w:val="20"/>
                <w:szCs w:val="20"/>
              </w:rPr>
            </w:pPr>
            <w:r w:rsidRPr="00507594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vMerge/>
          </w:tcPr>
          <w:p w:rsidR="009A7C10" w:rsidRPr="00453F79" w:rsidRDefault="009A7C10" w:rsidP="003238C4">
            <w:pPr>
              <w:jc w:val="center"/>
              <w:rPr>
                <w:b/>
              </w:rPr>
            </w:pPr>
          </w:p>
        </w:tc>
      </w:tr>
      <w:tr w:rsidR="009A7C10" w:rsidRPr="00453F79" w:rsidTr="003238C4">
        <w:trPr>
          <w:trHeight w:val="492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</w:rPr>
            </w:pPr>
            <w:r w:rsidRPr="003B45E7">
              <w:rPr>
                <w:rFonts w:cstheme="minorHAnsi"/>
              </w:rPr>
              <w:t>1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Знакомство. </w:t>
            </w:r>
            <w:r w:rsidRPr="00507594">
              <w:rPr>
                <w:rFonts w:cstheme="minorHAnsi"/>
                <w:sz w:val="20"/>
                <w:szCs w:val="20"/>
              </w:rPr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5</w:t>
            </w:r>
          </w:p>
        </w:tc>
      </w:tr>
      <w:tr w:rsidR="009A7C10" w:rsidRPr="00453F79" w:rsidTr="003238C4">
        <w:trPr>
          <w:trHeight w:val="981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2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Я и моя семья</w:t>
            </w:r>
            <w:r w:rsidRPr="00507594">
              <w:rPr>
                <w:rFonts w:cstheme="minorHAnsi"/>
                <w:sz w:val="20"/>
                <w:szCs w:val="20"/>
              </w:rPr>
              <w:t xml:space="preserve">. Члены семьи, их имена, возраст, внешность, черты характера, увлечения/хобби. Мой день (распорядок дня, </w:t>
            </w:r>
            <w:r w:rsidRPr="00507594">
              <w:rPr>
                <w:rFonts w:cstheme="minorHAnsi"/>
                <w:i/>
                <w:sz w:val="20"/>
                <w:szCs w:val="20"/>
              </w:rPr>
              <w:t>домашние обязанности</w:t>
            </w:r>
            <w:r w:rsidRPr="00507594">
              <w:rPr>
                <w:rFonts w:cstheme="minorHAnsi"/>
                <w:sz w:val="20"/>
                <w:szCs w:val="20"/>
              </w:rPr>
              <w:t>). 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21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4</w:t>
            </w:r>
            <w:r w:rsidRPr="0054000B">
              <w:rPr>
                <w:rFonts w:cstheme="minorHAnsi"/>
              </w:rPr>
              <w:t>3</w:t>
            </w:r>
          </w:p>
        </w:tc>
      </w:tr>
      <w:tr w:rsidR="009A7C10" w:rsidRPr="00453F79" w:rsidTr="003238C4">
        <w:trPr>
          <w:trHeight w:val="557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3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>Мир моих увлечений</w:t>
            </w:r>
            <w:r w:rsidRPr="00507594">
              <w:rPr>
                <w:rFonts w:cstheme="minorHAnsi"/>
                <w:sz w:val="20"/>
                <w:szCs w:val="20"/>
              </w:rPr>
              <w:t xml:space="preserve">. Мои любимые занятия. Виды спорта и спортивные игры. </w:t>
            </w:r>
            <w:r w:rsidRPr="00507594">
              <w:rPr>
                <w:rFonts w:cstheme="minorHAnsi"/>
                <w:i/>
                <w:sz w:val="20"/>
                <w:szCs w:val="20"/>
              </w:rPr>
              <w:t>Мои любимые сказки</w:t>
            </w:r>
            <w:proofErr w:type="gramStart"/>
            <w:r w:rsidRPr="00507594">
              <w:rPr>
                <w:rFonts w:cstheme="minorHAnsi"/>
                <w:i/>
                <w:sz w:val="20"/>
                <w:szCs w:val="20"/>
              </w:rPr>
              <w:t>.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>ыходной день (</w:t>
            </w:r>
            <w:r w:rsidRPr="00507594">
              <w:rPr>
                <w:rFonts w:cstheme="minorHAnsi"/>
                <w:i/>
                <w:sz w:val="20"/>
                <w:szCs w:val="20"/>
              </w:rPr>
              <w:t>в зоопарке, цирке</w:t>
            </w:r>
            <w:r w:rsidRPr="00507594">
              <w:rPr>
                <w:rFonts w:cstheme="minorHAnsi"/>
                <w:sz w:val="20"/>
                <w:szCs w:val="20"/>
              </w:rPr>
              <w:t xml:space="preserve">), каникулы.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33</w:t>
            </w:r>
          </w:p>
        </w:tc>
      </w:tr>
      <w:tr w:rsidR="009A7C10" w:rsidRPr="00453F79" w:rsidTr="003238C4">
        <w:trPr>
          <w:trHeight w:val="706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4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Я и мои друзья. </w:t>
            </w:r>
            <w:r w:rsidRPr="00507594">
              <w:rPr>
                <w:rFonts w:cstheme="minorHAnsi"/>
                <w:sz w:val="20"/>
                <w:szCs w:val="20"/>
              </w:rPr>
              <w:t>Имя, возраст, внешность, характер, увлечения/хобби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>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r w:rsidRPr="0054000B">
              <w:rPr>
                <w:rFonts w:cstheme="minorHAnsi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9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r w:rsidRPr="0054000B">
              <w:rPr>
                <w:rFonts w:cstheme="minorHAnsi"/>
              </w:rPr>
              <w:t>4</w:t>
            </w:r>
          </w:p>
        </w:tc>
      </w:tr>
      <w:tr w:rsidR="009A7C10" w:rsidRPr="00453F79" w:rsidTr="003238C4">
        <w:trPr>
          <w:trHeight w:val="376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5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Моя школа. </w:t>
            </w:r>
            <w:r w:rsidRPr="00507594">
              <w:rPr>
                <w:rFonts w:cstheme="minorHAnsi"/>
                <w:sz w:val="20"/>
                <w:szCs w:val="20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</w:tr>
      <w:tr w:rsidR="009A7C10" w:rsidRPr="00453F79" w:rsidTr="003238C4">
        <w:trPr>
          <w:trHeight w:val="454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  <w:lang w:val="en-US"/>
              </w:rPr>
            </w:pPr>
            <w:r w:rsidRPr="003B45E7">
              <w:rPr>
                <w:rFonts w:cstheme="minorHAnsi"/>
                <w:lang w:val="en-US"/>
              </w:rPr>
              <w:t>6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b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Мир вокруг меня. </w:t>
            </w:r>
            <w:r w:rsidRPr="00507594">
              <w:rPr>
                <w:rFonts w:cstheme="minorHAnsi"/>
                <w:sz w:val="20"/>
                <w:szCs w:val="20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507594">
              <w:rPr>
                <w:rFonts w:cstheme="minorHAnsi"/>
                <w:i/>
                <w:sz w:val="20"/>
                <w:szCs w:val="20"/>
              </w:rPr>
              <w:t>Дикие и домашние животные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>л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>юбимое время года. Погода.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</w:rPr>
              <w:t>1</w:t>
            </w:r>
            <w:proofErr w:type="spellStart"/>
            <w:r w:rsidRPr="0054000B">
              <w:rPr>
                <w:rFonts w:cstheme="minorHAnsi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lang w:val="en-US"/>
              </w:rPr>
            </w:pPr>
            <w:r w:rsidRPr="0054000B">
              <w:rPr>
                <w:rFonts w:cstheme="minorHAnsi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1</w:t>
            </w:r>
            <w:r w:rsidRPr="0054000B">
              <w:rPr>
                <w:rFonts w:cstheme="minorHAnsi"/>
              </w:rPr>
              <w:t>9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  <w:lang w:val="en-US"/>
              </w:rPr>
              <w:t>3</w:t>
            </w:r>
            <w:proofErr w:type="spellStart"/>
            <w:r w:rsidRPr="0054000B">
              <w:rPr>
                <w:rFonts w:cstheme="minorHAnsi"/>
              </w:rPr>
              <w:t>3</w:t>
            </w:r>
            <w:proofErr w:type="spellEnd"/>
          </w:p>
        </w:tc>
      </w:tr>
      <w:tr w:rsidR="009A7C10" w:rsidRPr="00453F79" w:rsidTr="003238C4">
        <w:trPr>
          <w:trHeight w:val="1257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</w:rPr>
            </w:pPr>
            <w:r w:rsidRPr="003B45E7">
              <w:rPr>
                <w:rFonts w:cstheme="minorHAnsi"/>
                <w:lang w:val="en-US"/>
              </w:rPr>
              <w:t>7</w:t>
            </w:r>
            <w:r w:rsidRPr="003B45E7">
              <w:rPr>
                <w:rFonts w:cstheme="minorHAnsi"/>
              </w:rPr>
              <w:t xml:space="preserve">. </w:t>
            </w:r>
          </w:p>
        </w:tc>
        <w:tc>
          <w:tcPr>
            <w:tcW w:w="8833" w:type="dxa"/>
          </w:tcPr>
          <w:p w:rsidR="009A7C10" w:rsidRPr="00507594" w:rsidRDefault="009A7C10" w:rsidP="003238C4">
            <w:pPr>
              <w:rPr>
                <w:rFonts w:cstheme="minorHAnsi"/>
                <w:sz w:val="20"/>
                <w:szCs w:val="20"/>
              </w:rPr>
            </w:pPr>
            <w:r w:rsidRPr="00507594">
              <w:rPr>
                <w:rFonts w:cstheme="minorHAnsi"/>
                <w:b/>
                <w:sz w:val="20"/>
                <w:szCs w:val="20"/>
              </w:rPr>
              <w:t xml:space="preserve">Страна/страны изучаемого языка и родная страна. </w:t>
            </w:r>
            <w:r w:rsidRPr="00507594">
              <w:rPr>
                <w:rFonts w:cstheme="minorHAnsi"/>
                <w:sz w:val="20"/>
                <w:szCs w:val="20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 </w:t>
            </w:r>
            <w:r w:rsidRPr="00507594">
              <w:rPr>
                <w:rFonts w:cstheme="minorHAnsi"/>
                <w:i/>
                <w:sz w:val="20"/>
                <w:szCs w:val="20"/>
              </w:rPr>
              <w:t>Небольшие произведения детского фольклора на изучаемом иностранном языке (рифмовки, стихи, песни, сказки)</w:t>
            </w:r>
            <w:proofErr w:type="gramStart"/>
            <w:r w:rsidRPr="00507594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Pr="00507594">
              <w:rPr>
                <w:rFonts w:cstheme="minorHAnsi"/>
                <w:sz w:val="20"/>
                <w:szCs w:val="20"/>
              </w:rPr>
              <w:t xml:space="preserve"> Некоторые формы речевого и нере</w:t>
            </w:r>
            <w:r>
              <w:rPr>
                <w:rFonts w:cstheme="minorHAnsi"/>
                <w:sz w:val="20"/>
                <w:szCs w:val="20"/>
              </w:rPr>
              <w:t>че</w:t>
            </w:r>
            <w:r w:rsidRPr="00507594">
              <w:rPr>
                <w:rFonts w:cstheme="minorHAnsi"/>
                <w:sz w:val="20"/>
                <w:szCs w:val="20"/>
              </w:rPr>
              <w:t>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12</w:t>
            </w:r>
          </w:p>
        </w:tc>
        <w:tc>
          <w:tcPr>
            <w:tcW w:w="1418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16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15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43</w:t>
            </w:r>
          </w:p>
        </w:tc>
      </w:tr>
      <w:tr w:rsidR="009A7C10" w:rsidRPr="00453F79" w:rsidTr="003238C4">
        <w:trPr>
          <w:trHeight w:val="213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3238C4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  <w:r w:rsidRPr="0054000B">
              <w:rPr>
                <w:rFonts w:cstheme="minorHAnsi"/>
              </w:rPr>
              <w:t>204</w:t>
            </w:r>
          </w:p>
        </w:tc>
      </w:tr>
      <w:tr w:rsidR="009A7C10" w:rsidRPr="00453F79" w:rsidTr="003238C4">
        <w:trPr>
          <w:trHeight w:val="228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3238C4">
            <w:pPr>
              <w:jc w:val="right"/>
              <w:rPr>
                <w:rFonts w:cstheme="minorHAnsi"/>
              </w:rPr>
            </w:pPr>
            <w:r w:rsidRPr="003B45E7">
              <w:rPr>
                <w:rFonts w:cstheme="minorHAnsi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</w:rPr>
            </w:pPr>
          </w:p>
        </w:tc>
      </w:tr>
      <w:tr w:rsidR="009A7C10" w:rsidRPr="00453F79" w:rsidTr="003238C4">
        <w:trPr>
          <w:trHeight w:val="228"/>
        </w:trPr>
        <w:tc>
          <w:tcPr>
            <w:tcW w:w="631" w:type="dxa"/>
          </w:tcPr>
          <w:p w:rsidR="009A7C10" w:rsidRPr="003B45E7" w:rsidRDefault="009A7C10" w:rsidP="003238C4">
            <w:pPr>
              <w:rPr>
                <w:rFonts w:cstheme="minorHAnsi"/>
              </w:rPr>
            </w:pPr>
          </w:p>
        </w:tc>
        <w:tc>
          <w:tcPr>
            <w:tcW w:w="8833" w:type="dxa"/>
          </w:tcPr>
          <w:p w:rsidR="009A7C10" w:rsidRPr="003B45E7" w:rsidRDefault="009A7C10" w:rsidP="003238C4">
            <w:pPr>
              <w:jc w:val="right"/>
              <w:rPr>
                <w:rFonts w:cstheme="minorHAnsi"/>
                <w:b/>
              </w:rPr>
            </w:pPr>
            <w:r w:rsidRPr="003B45E7">
              <w:rPr>
                <w:rFonts w:cstheme="minorHAnsi"/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8" w:type="dxa"/>
          </w:tcPr>
          <w:p w:rsidR="009A7C10" w:rsidRPr="0054000B" w:rsidRDefault="009A7C10" w:rsidP="003238C4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417" w:type="dxa"/>
            <w:vAlign w:val="center"/>
          </w:tcPr>
          <w:p w:rsidR="009A7C10" w:rsidRPr="0054000B" w:rsidRDefault="009A7C10" w:rsidP="003238C4">
            <w:pPr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68</w:t>
            </w:r>
          </w:p>
        </w:tc>
        <w:tc>
          <w:tcPr>
            <w:tcW w:w="1560" w:type="dxa"/>
            <w:vAlign w:val="center"/>
          </w:tcPr>
          <w:p w:rsidR="009A7C10" w:rsidRPr="0054000B" w:rsidRDefault="009A7C10" w:rsidP="003238C4">
            <w:pPr>
              <w:ind w:right="60"/>
              <w:jc w:val="center"/>
              <w:rPr>
                <w:rFonts w:cstheme="minorHAnsi"/>
                <w:b/>
              </w:rPr>
            </w:pPr>
            <w:r w:rsidRPr="0054000B">
              <w:rPr>
                <w:rFonts w:cstheme="minorHAnsi"/>
                <w:b/>
              </w:rPr>
              <w:t>204</w:t>
            </w:r>
          </w:p>
        </w:tc>
      </w:tr>
    </w:tbl>
    <w:p w:rsidR="009C5243" w:rsidRPr="009C5243" w:rsidRDefault="009C5243" w:rsidP="00303F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C5243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9C5243" w:rsidRPr="00FD66D4" w:rsidRDefault="009C5243" w:rsidP="009C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6D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УНИВЕРСАЛЬНЫХ УЧЕБНЫХ ДЕЙСТВИЙ</w:t>
      </w:r>
    </w:p>
    <w:p w:rsidR="009C5243" w:rsidRPr="00FD66D4" w:rsidRDefault="009C5243" w:rsidP="009C5243">
      <w:pPr>
        <w:jc w:val="center"/>
        <w:rPr>
          <w:rFonts w:ascii="Times New Roman" w:hAnsi="Times New Roman" w:cs="Times New Roman"/>
          <w:b/>
        </w:rPr>
      </w:pPr>
      <w:r w:rsidRPr="00FD66D4">
        <w:rPr>
          <w:rFonts w:ascii="Times New Roman" w:hAnsi="Times New Roman" w:cs="Times New Roman"/>
          <w:b/>
        </w:rPr>
        <w:t xml:space="preserve">(личностные и </w:t>
      </w:r>
      <w:proofErr w:type="spellStart"/>
      <w:r w:rsidRPr="00FD66D4">
        <w:rPr>
          <w:rFonts w:ascii="Times New Roman" w:hAnsi="Times New Roman" w:cs="Times New Roman"/>
          <w:b/>
        </w:rPr>
        <w:t>метапредметные</w:t>
      </w:r>
      <w:proofErr w:type="spellEnd"/>
      <w:r w:rsidRPr="00FD66D4">
        <w:rPr>
          <w:rFonts w:ascii="Times New Roman" w:hAnsi="Times New Roman" w:cs="Times New Roman"/>
          <w:b/>
        </w:rPr>
        <w:t xml:space="preserve"> результаты)</w:t>
      </w:r>
    </w:p>
    <w:p w:rsidR="009C5243" w:rsidRDefault="009C5243" w:rsidP="009C5243">
      <w:pPr>
        <w:ind w:firstLine="708"/>
        <w:jc w:val="both"/>
        <w:rPr>
          <w:rFonts w:ascii="Times New Roman" w:hAnsi="Times New Roman" w:cs="Times New Roman"/>
        </w:rPr>
      </w:pPr>
      <w:r w:rsidRPr="00FD66D4">
        <w:rPr>
          <w:rFonts w:ascii="Times New Roman" w:hAnsi="Times New Roman" w:cs="Times New Roman"/>
        </w:rP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tbl>
      <w:tblPr>
        <w:tblStyle w:val="aa"/>
        <w:tblW w:w="15559" w:type="dxa"/>
        <w:tblLook w:val="04A0"/>
      </w:tblPr>
      <w:tblGrid>
        <w:gridCol w:w="2136"/>
        <w:gridCol w:w="6711"/>
        <w:gridCol w:w="6712"/>
      </w:tblGrid>
      <w:tr w:rsidR="009C5243" w:rsidTr="002C16EA">
        <w:tc>
          <w:tcPr>
            <w:tcW w:w="2136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pStyle w:val="af3"/>
              <w:spacing w:line="36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 выпускника будут сформированы: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D1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для формирования:</w:t>
            </w:r>
          </w:p>
        </w:tc>
      </w:tr>
      <w:tr w:rsidR="009C5243" w:rsidTr="002C16EA">
        <w:trPr>
          <w:trHeight w:val="5628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учебно­познавательные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и внешние мотивы;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учебно­познавательный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интерес к новому учебному материалу и способам решения новой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способность к оценке своей учебной деятельности;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ориентация в нравственном содержании и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смысле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как собственных поступков, так и поступков окружающих людей;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знание основных моральных норм и ориентация на их выполнение;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угих людей и сопереживание им;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установка на здоровый образ жизни;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здоровьесберегающего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учебно­познавательных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мотивов и предпочтении социального способа оценки знаний;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выраженной устойчивой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учебно­познавательной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учения;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устойчивого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учебно­познавательного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интереса к новым общим способам решения задач;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адекватного понимания причин успешности/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компетентности в реализации основ гражданской идентичности в поступках и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установки на здоровый образ жизни и реализации ее в реальном поведении и поступках;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9C5243" w:rsidRPr="00C23D11" w:rsidRDefault="009C5243" w:rsidP="002C16EA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как осознанного понимания чу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</w:tr>
      <w:tr w:rsidR="009C5243" w:rsidTr="00303F25">
        <w:trPr>
          <w:trHeight w:val="326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Выпускнить</w:t>
            </w:r>
            <w:proofErr w:type="spellEnd"/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</w:t>
            </w:r>
          </w:p>
        </w:tc>
        <w:tc>
          <w:tcPr>
            <w:tcW w:w="6712" w:type="dxa"/>
            <w:vAlign w:val="center"/>
          </w:tcPr>
          <w:p w:rsidR="009C5243" w:rsidRDefault="009C5243" w:rsidP="002C16EA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1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</w:t>
            </w:r>
          </w:p>
        </w:tc>
      </w:tr>
      <w:tr w:rsidR="009C5243" w:rsidTr="002C16EA">
        <w:trPr>
          <w:trHeight w:val="156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принимать и сохранять учебную задачу;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установленные правила в планировании и контроле способа решения;</w:t>
            </w:r>
          </w:p>
          <w:p w:rsidR="009C5243" w:rsidRPr="007F3774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итоговый и пошаговы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контроль по результату;</w:t>
            </w:r>
          </w:p>
        </w:tc>
        <w:tc>
          <w:tcPr>
            <w:tcW w:w="6712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 сотрудничестве с учителем ставить новые учебные задачи;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преобразовывать практическую задачу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познавательную;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самостоятельно учитывать выделенные учителем ориентиры действия в новом учебном материале;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243" w:rsidTr="002C16EA">
        <w:trPr>
          <w:trHeight w:val="2269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9C5243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воспринимать предложения и оценку учителей, товарищей, родителей и других люд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различать способ и результат действия;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вносить необходимые коррективы в действие после его завершения на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 его оценки и учета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сделанных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как по ходу его реализации, так и в конце действия.</w:t>
            </w:r>
          </w:p>
        </w:tc>
      </w:tr>
      <w:tr w:rsidR="009C5243" w:rsidTr="002C16EA">
        <w:trPr>
          <w:trHeight w:val="5801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использовать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знаково­символические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средства, в том числе модели (включая виртуальные) и схемы (включая концептуальные),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проявлять познавательную инициативу в учебном сотрудничестве;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ориентироваться на разнообразие способов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анализ объектов с выделением существенных и несущественных признаков;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проводить сравнение,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и классификацию по заданным критериям;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устанавливать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причинно­следственные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связи в изучаемом круге явлений;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рассуждения в форме связи простых суждений об объекте, его строении, свойствах и связях;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устанавливать аналогии;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владеть рядом общих приемов решения задач.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расширенный поиск информации с использованием ресурсов библиотек и сети Интернет;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записывать, фиксировать информацию об окружающем мире с помощью инструментов ИКТ;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создавать и преобразовывать модели и схемы для решения задач;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осознанно и произвольно строить сообщения в устной и письменной форме;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выбор наиболее эффективных способов решения задач в зависимости от конкретных условий;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осуществлять сравнение,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сериацию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строить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, включающее установление </w:t>
            </w:r>
            <w:proofErr w:type="spell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причинно­следственных</w:t>
            </w:r>
            <w:proofErr w:type="spell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связей;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произвольно и осознанно владеть общими приемами решения задач.</w:t>
            </w:r>
          </w:p>
        </w:tc>
      </w:tr>
      <w:tr w:rsidR="009C5243" w:rsidTr="002C16EA">
        <w:trPr>
          <w:trHeight w:val="2100"/>
        </w:trPr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1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  <w:tc>
          <w:tcPr>
            <w:tcW w:w="6711" w:type="dxa"/>
            <w:vAlign w:val="center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используя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средства и инструменты ИКТ и дистанционного общения;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, и ориентироваться на позицию партнера в общении и взаимодействии;</w:t>
            </w:r>
          </w:p>
          <w:p w:rsidR="009C5243" w:rsidRPr="00C23D11" w:rsidRDefault="009C5243" w:rsidP="00303F25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учитывать и координировать в сотрудничестве позиции других людей, отличные </w:t>
            </w:r>
            <w:proofErr w:type="gramStart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23D1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собственной;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учитывать разные мнения и интересы и обосновывать собственную позицию;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понимать относительность мнений и подходов к решению проблемы;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продуктивно содействовать разрешению конфликтов на основе учета интересов и позиций всех участников;</w:t>
            </w:r>
          </w:p>
          <w:p w:rsidR="009C5243" w:rsidRPr="00C23D11" w:rsidRDefault="009C5243" w:rsidP="002C16EA">
            <w:pPr>
              <w:tabs>
                <w:tab w:val="left" w:pos="1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      </w:r>
          </w:p>
        </w:tc>
      </w:tr>
      <w:tr w:rsidR="009C5243" w:rsidTr="002C16EA">
        <w:tc>
          <w:tcPr>
            <w:tcW w:w="2136" w:type="dxa"/>
          </w:tcPr>
          <w:p w:rsidR="009C5243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243" w:rsidRPr="00C23D11" w:rsidRDefault="009C5243" w:rsidP="002C1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1" w:type="dxa"/>
          </w:tcPr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формулировать собственное мнение и позицию;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строить понятные для партнера высказывания, учитывающие, что партнер знает и видит, а что нет;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контролировать действия партнера;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использовать речь для регуляции своего действия;</w:t>
            </w:r>
          </w:p>
          <w:p w:rsidR="009C5243" w:rsidRPr="00C23D11" w:rsidRDefault="009C5243" w:rsidP="002C16E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6712" w:type="dxa"/>
          </w:tcPr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действия;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задавать вопросы, необходимые для организации собственной деятельности и сотрудничества с партнером;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осуществлять взаимный контроль и оказывать в сотрудничестве необходимую взаимопомощь;</w:t>
            </w:r>
          </w:p>
          <w:p w:rsidR="009C5243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23D11">
              <w:rPr>
                <w:rFonts w:ascii="Times New Roman" w:hAnsi="Times New Roman" w:cs="Times New Roman"/>
                <w:sz w:val="18"/>
                <w:szCs w:val="18"/>
              </w:rPr>
              <w:tab/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9C5243" w:rsidRPr="00C23D11" w:rsidRDefault="009C5243" w:rsidP="002C16EA">
            <w:pPr>
              <w:tabs>
                <w:tab w:val="left" w:pos="2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243" w:rsidRDefault="009C5243"/>
    <w:p w:rsidR="009C5243" w:rsidRDefault="009C5243">
      <w:r>
        <w:br w:type="page"/>
      </w:r>
    </w:p>
    <w:p w:rsidR="00303F25" w:rsidRDefault="00303F25" w:rsidP="00303F25">
      <w:pPr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Приложение № 2</w:t>
      </w:r>
    </w:p>
    <w:p w:rsidR="00303F25" w:rsidRPr="001771E9" w:rsidRDefault="00303F25" w:rsidP="00303F2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1771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РАСПРЕДЕЛЕНИЕ УРОКОВ ПО ТЕМАМ</w:t>
      </w:r>
    </w:p>
    <w:p w:rsidR="00303F25" w:rsidRPr="004578A0" w:rsidRDefault="00303F25" w:rsidP="00303F25">
      <w:pPr>
        <w:spacing w:after="0"/>
        <w:jc w:val="center"/>
        <w:rPr>
          <w:rFonts w:ascii="Times New Roman" w:hAnsi="Times New Roman" w:cs="Times New Roman"/>
          <w:b/>
        </w:rPr>
      </w:pPr>
      <w:r w:rsidRPr="004578A0">
        <w:rPr>
          <w:rFonts w:ascii="Times New Roman" w:hAnsi="Times New Roman" w:cs="Times New Roman"/>
          <w:b/>
        </w:rPr>
        <w:t>(УМК М.В.Вербицкой “</w:t>
      </w:r>
      <w:r w:rsidRPr="004578A0">
        <w:rPr>
          <w:rFonts w:ascii="Times New Roman" w:hAnsi="Times New Roman" w:cs="Times New Roman"/>
          <w:b/>
          <w:lang w:val="en-US"/>
        </w:rPr>
        <w:t>FORWARD</w:t>
      </w:r>
      <w:r w:rsidRPr="004578A0">
        <w:rPr>
          <w:rFonts w:ascii="Times New Roman" w:hAnsi="Times New Roman" w:cs="Times New Roman"/>
          <w:b/>
        </w:rPr>
        <w:t>”)</w:t>
      </w:r>
    </w:p>
    <w:tbl>
      <w:tblPr>
        <w:tblStyle w:val="aa"/>
        <w:tblW w:w="15276" w:type="dxa"/>
        <w:tblLayout w:type="fixed"/>
        <w:tblLook w:val="04A0"/>
      </w:tblPr>
      <w:tblGrid>
        <w:gridCol w:w="534"/>
        <w:gridCol w:w="6945"/>
        <w:gridCol w:w="2127"/>
        <w:gridCol w:w="2126"/>
        <w:gridCol w:w="2126"/>
        <w:gridCol w:w="1418"/>
      </w:tblGrid>
      <w:tr w:rsidR="00303F25" w:rsidRPr="004578A0" w:rsidTr="003238C4">
        <w:trPr>
          <w:trHeight w:val="146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  <w:p w:rsidR="00303F25" w:rsidRPr="004578A0" w:rsidRDefault="00303F25" w:rsidP="003238C4">
            <w:pPr>
              <w:rPr>
                <w:b/>
              </w:rPr>
            </w:pPr>
          </w:p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 w:val="restart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Разделы примерной программы</w:t>
            </w:r>
          </w:p>
        </w:tc>
        <w:tc>
          <w:tcPr>
            <w:tcW w:w="6379" w:type="dxa"/>
            <w:gridSpan w:val="3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>рабочая программа по классам</w:t>
            </w:r>
          </w:p>
        </w:tc>
        <w:tc>
          <w:tcPr>
            <w:tcW w:w="1418" w:type="dxa"/>
            <w:vMerge w:val="restart"/>
          </w:tcPr>
          <w:p w:rsidR="00303F25" w:rsidRPr="003B45E7" w:rsidRDefault="00303F25" w:rsidP="003238C4">
            <w:pPr>
              <w:jc w:val="center"/>
              <w:rPr>
                <w:b/>
                <w:sz w:val="20"/>
                <w:szCs w:val="20"/>
              </w:rPr>
            </w:pPr>
            <w:r w:rsidRPr="003B45E7">
              <w:rPr>
                <w:b/>
                <w:sz w:val="20"/>
                <w:szCs w:val="20"/>
              </w:rPr>
              <w:t>Рабочая программа</w:t>
            </w:r>
          </w:p>
        </w:tc>
      </w:tr>
      <w:tr w:rsidR="00303F25" w:rsidRPr="004578A0" w:rsidTr="003238C4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>№ урока в КТП</w:t>
            </w:r>
          </w:p>
        </w:tc>
        <w:tc>
          <w:tcPr>
            <w:tcW w:w="1418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</w:tr>
      <w:tr w:rsidR="00303F25" w:rsidRPr="004578A0" w:rsidTr="003238C4">
        <w:trPr>
          <w:trHeight w:val="146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  <w:tc>
          <w:tcPr>
            <w:tcW w:w="6945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 xml:space="preserve">2 </w:t>
            </w:r>
            <w:proofErr w:type="spellStart"/>
            <w:r w:rsidRPr="004578A0">
              <w:rPr>
                <w:b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>3 класс</w:t>
            </w:r>
          </w:p>
        </w:tc>
        <w:tc>
          <w:tcPr>
            <w:tcW w:w="2126" w:type="dxa"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  <w:r w:rsidRPr="004578A0">
              <w:rPr>
                <w:b/>
              </w:rPr>
              <w:t>4 класс</w:t>
            </w:r>
          </w:p>
        </w:tc>
        <w:tc>
          <w:tcPr>
            <w:tcW w:w="1418" w:type="dxa"/>
            <w:vMerge/>
          </w:tcPr>
          <w:p w:rsidR="00303F25" w:rsidRPr="004578A0" w:rsidRDefault="00303F25" w:rsidP="003238C4">
            <w:pPr>
              <w:jc w:val="center"/>
              <w:rPr>
                <w:b/>
              </w:rPr>
            </w:pPr>
          </w:p>
        </w:tc>
      </w:tr>
      <w:tr w:rsidR="00303F25" w:rsidRPr="004578A0" w:rsidTr="003238C4">
        <w:trPr>
          <w:trHeight w:val="328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Знакомство: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303F25" w:rsidRPr="004578A0" w:rsidTr="003238C4">
        <w:trPr>
          <w:trHeight w:val="450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с</w:t>
            </w:r>
            <w:r w:rsidRPr="004578A0">
              <w:rPr>
                <w:rFonts w:cstheme="minorHAnsi"/>
                <w:sz w:val="18"/>
                <w:szCs w:val="18"/>
              </w:rPr>
      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1,2,5,   8,9,10, 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19,20, </w:t>
            </w:r>
            <w:r>
              <w:rPr>
                <w:rFonts w:cstheme="minorHAnsi"/>
                <w:sz w:val="18"/>
                <w:szCs w:val="18"/>
              </w:rPr>
              <w:t xml:space="preserve"> 23,24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</w:rPr>
              <w:t>1,2,3,4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285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Я и моя семья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3238C4">
        <w:trPr>
          <w:trHeight w:val="253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Члены семьи, их имена, возраст, внешность, черты характера, увлечения/хобби.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25,26,27,28,29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5,6,   27,28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4,5,6,  9,10,   38,  62,  68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264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день (распорядок дня, домашние обязанности).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37,38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28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Покупки в магазине: одежда, обувь, основные продукты питания.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30,31,  34,35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29,30,31,32,33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147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Любимая еда.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43,44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34,35,36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263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Семейные праздники: день рождения, Новый год/Рождество. Подарки.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32,33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47,48,49,50,51,52,53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324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Мир моих увлечений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</w:tr>
      <w:tr w:rsidR="00303F25" w:rsidRPr="004578A0" w:rsidTr="003238C4">
        <w:trPr>
          <w:trHeight w:val="313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7,   19,20,21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7,8,  39,40,41,42,43,  44,46,  50,51  67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201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Виды спорта и спортивные игры.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60,61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17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Мои любимые сказки.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232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Выходной день (</w:t>
            </w:r>
            <w:r w:rsidRPr="004578A0">
              <w:rPr>
                <w:rFonts w:cstheme="minorHAnsi"/>
                <w:i/>
                <w:sz w:val="18"/>
                <w:szCs w:val="18"/>
              </w:rPr>
              <w:t>в зоопарке, цирке</w:t>
            </w:r>
            <w:r w:rsidRPr="004578A0">
              <w:rPr>
                <w:rFonts w:cstheme="minorHAnsi"/>
                <w:sz w:val="18"/>
                <w:szCs w:val="18"/>
              </w:rPr>
              <w:t xml:space="preserve">), каникулы.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47,48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41,42,43,44,45,4661,62,63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25,26,27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320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Я и мои друзья.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303F25" w:rsidRPr="004578A0" w:rsidTr="003238C4">
        <w:trPr>
          <w:trHeight w:val="354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Имя, возраст, внешность, характер, увлечения/хобби.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4,6,7   49,50,  64,65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1,  34,35,36,37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22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Совместные занятия.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51,52,53   57,58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22,23,   39,40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58,59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347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Письмо зарубежному другу.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62,63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407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proofErr w:type="gramStart"/>
            <w:r w:rsidRPr="004578A0">
              <w:rPr>
                <w:rFonts w:cstheme="minorHAnsi"/>
                <w:sz w:val="18"/>
                <w:szCs w:val="18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40,41,42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59,60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F25" w:rsidRPr="004578A0" w:rsidTr="003238C4">
        <w:trPr>
          <w:trHeight w:val="317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Моя школа.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303F25" w:rsidRPr="004578A0" w:rsidTr="003238C4">
        <w:trPr>
          <w:trHeight w:val="44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Классная комната, учебные предметы, школьные принадлежности. Учебные занятия на уроках. 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57,58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345"/>
        </w:trPr>
        <w:tc>
          <w:tcPr>
            <w:tcW w:w="534" w:type="dxa"/>
            <w:vMerge w:val="restart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Мир вокруг меня.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</w:t>
            </w:r>
            <w:proofErr w:type="spellStart"/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33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kern w:val="3"/>
                <w:sz w:val="20"/>
                <w:szCs w:val="20"/>
                <w:lang w:val="en-US"/>
              </w:rPr>
            </w:pPr>
          </w:p>
        </w:tc>
      </w:tr>
      <w:tr w:rsidR="00303F25" w:rsidRPr="004578A0" w:rsidTr="003238C4">
        <w:trPr>
          <w:trHeight w:val="356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36,37,38,39,   45,46,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54,55,56,  67,68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3238C4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Природа. Дикие и домашние животные.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17,18,19,20,21,  54,  </w:t>
            </w:r>
            <w:r w:rsidRPr="004578A0">
              <w:rPr>
                <w:rFonts w:cstheme="minorHAnsi"/>
                <w:sz w:val="18"/>
                <w:szCs w:val="18"/>
              </w:rPr>
              <w:lastRenderedPageBreak/>
              <w:t>60,61  64,65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321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i/>
                <w:sz w:val="18"/>
                <w:szCs w:val="18"/>
              </w:rPr>
            </w:pPr>
            <w:r w:rsidRPr="004578A0">
              <w:rPr>
                <w:rFonts w:cstheme="minorHAnsi"/>
                <w:i/>
                <w:sz w:val="18"/>
                <w:szCs w:val="18"/>
              </w:rPr>
              <w:t>Мое здоровье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Любимое время года.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3238C4">
        <w:trPr>
          <w:trHeight w:val="315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Погода.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24,25,26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56,57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03F25" w:rsidRPr="004578A0" w:rsidTr="003238C4">
        <w:trPr>
          <w:trHeight w:val="305"/>
        </w:trPr>
        <w:tc>
          <w:tcPr>
            <w:tcW w:w="534" w:type="dxa"/>
            <w:vMerge w:val="restart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4578A0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 xml:space="preserve">Страна/страны изучаемого языка и родная страна. 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578A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8A0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</w:tr>
      <w:tr w:rsidR="00303F25" w:rsidRPr="004578A0" w:rsidTr="003238C4">
        <w:trPr>
          <w:trHeight w:val="247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683C66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Общие сведения: название, столица.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11,12,13,14,15,16,17,18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10,11,12,13,14,15,16,17, 18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22,23,24,  28,29,30,31,32,33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45,  47,48,49,  52,53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900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Литературные персонажи популярных книг моих сверстников (имена героев книг, черты характера). </w:t>
            </w:r>
          </w:p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 xml:space="preserve">Небольшие произведения детского фольклора на изучаемом иностранном языке (рифмовки, стихи, песни, сказки)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59,  66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680"/>
        </w:trPr>
        <w:tc>
          <w:tcPr>
            <w:tcW w:w="534" w:type="dxa"/>
            <w:vMerge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21,22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8,964,65,66,67,68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303F25" w:rsidRPr="004578A0" w:rsidRDefault="00303F25" w:rsidP="003238C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418" w:type="dxa"/>
            <w:vMerge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281"/>
        </w:trPr>
        <w:tc>
          <w:tcPr>
            <w:tcW w:w="534" w:type="dxa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3238C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4578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204</w:t>
            </w:r>
          </w:p>
        </w:tc>
      </w:tr>
      <w:tr w:rsidR="00303F25" w:rsidRPr="004578A0" w:rsidTr="003238C4">
        <w:trPr>
          <w:trHeight w:val="326"/>
        </w:trPr>
        <w:tc>
          <w:tcPr>
            <w:tcW w:w="534" w:type="dxa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3238C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578A0">
              <w:rPr>
                <w:rFonts w:cstheme="minorHAnsi"/>
                <w:sz w:val="18"/>
                <w:szCs w:val="18"/>
              </w:rPr>
              <w:t>Резерв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F25" w:rsidRPr="004578A0" w:rsidTr="003238C4">
        <w:trPr>
          <w:trHeight w:val="387"/>
        </w:trPr>
        <w:tc>
          <w:tcPr>
            <w:tcW w:w="534" w:type="dxa"/>
          </w:tcPr>
          <w:p w:rsidR="00303F25" w:rsidRPr="004578A0" w:rsidRDefault="00303F25" w:rsidP="003238C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303F25" w:rsidRPr="004578A0" w:rsidRDefault="00303F25" w:rsidP="003238C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2126" w:type="dxa"/>
            <w:vAlign w:val="center"/>
          </w:tcPr>
          <w:p w:rsidR="00303F25" w:rsidRPr="004578A0" w:rsidRDefault="00303F25" w:rsidP="003238C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78A0">
              <w:rPr>
                <w:rFonts w:cstheme="minorHAnsi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1418" w:type="dxa"/>
            <w:vAlign w:val="center"/>
          </w:tcPr>
          <w:p w:rsidR="00303F25" w:rsidRPr="004578A0" w:rsidRDefault="00303F25" w:rsidP="003238C4">
            <w:pPr>
              <w:ind w:right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78A0">
              <w:rPr>
                <w:rFonts w:cstheme="minorHAnsi"/>
                <w:b/>
                <w:sz w:val="18"/>
                <w:szCs w:val="18"/>
              </w:rPr>
              <w:t>204</w:t>
            </w:r>
          </w:p>
        </w:tc>
      </w:tr>
    </w:tbl>
    <w:p w:rsidR="00316D7D" w:rsidRDefault="00316D7D" w:rsidP="0054000B">
      <w:pPr>
        <w:keepNext/>
        <w:spacing w:after="0" w:line="240" w:lineRule="auto"/>
        <w:outlineLvl w:val="2"/>
      </w:pPr>
    </w:p>
    <w:sectPr w:rsidR="00316D7D" w:rsidSect="009A7C10">
      <w:footerReference w:type="default" r:id="rId8"/>
      <w:footerReference w:type="first" r:id="rId9"/>
      <w:pgSz w:w="16838" w:h="11906" w:orient="landscape"/>
      <w:pgMar w:top="426" w:right="820" w:bottom="568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4B" w:rsidRDefault="00DA524B">
      <w:pPr>
        <w:spacing w:after="0" w:line="240" w:lineRule="auto"/>
      </w:pPr>
      <w:r>
        <w:separator/>
      </w:r>
    </w:p>
  </w:endnote>
  <w:endnote w:type="continuationSeparator" w:id="0">
    <w:p w:rsidR="00DA524B" w:rsidRDefault="00D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8277"/>
      <w:docPartObj>
        <w:docPartGallery w:val="Page Numbers (Bottom of Page)"/>
        <w:docPartUnique/>
      </w:docPartObj>
    </w:sdtPr>
    <w:sdtContent>
      <w:p w:rsidR="0001059B" w:rsidRDefault="00167685">
        <w:pPr>
          <w:pStyle w:val="af0"/>
          <w:jc w:val="right"/>
        </w:pPr>
        <w:fldSimple w:instr=" PAGE   \* MERGEFORMAT ">
          <w:r w:rsidR="007C12D4">
            <w:rPr>
              <w:noProof/>
            </w:rPr>
            <w:t>4</w:t>
          </w:r>
        </w:fldSimple>
      </w:p>
    </w:sdtContent>
  </w:sdt>
  <w:p w:rsidR="0001059B" w:rsidRDefault="0001059B" w:rsidP="009E3D5F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9B" w:rsidRDefault="0001059B" w:rsidP="00A57F47">
    <w:pPr>
      <w:pStyle w:val="af0"/>
      <w:jc w:val="right"/>
    </w:pPr>
  </w:p>
  <w:p w:rsidR="0001059B" w:rsidRDefault="000105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4B" w:rsidRDefault="00DA524B">
      <w:pPr>
        <w:spacing w:after="0" w:line="240" w:lineRule="auto"/>
      </w:pPr>
      <w:r>
        <w:separator/>
      </w:r>
    </w:p>
  </w:footnote>
  <w:footnote w:type="continuationSeparator" w:id="0">
    <w:p w:rsidR="00DA524B" w:rsidRDefault="00D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F51"/>
    <w:multiLevelType w:val="hybridMultilevel"/>
    <w:tmpl w:val="4988714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C7F"/>
    <w:multiLevelType w:val="hybridMultilevel"/>
    <w:tmpl w:val="31062AB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006E"/>
    <w:multiLevelType w:val="hybridMultilevel"/>
    <w:tmpl w:val="427C1E8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096A"/>
    <w:multiLevelType w:val="hybridMultilevel"/>
    <w:tmpl w:val="1B54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6C6"/>
    <w:multiLevelType w:val="hybridMultilevel"/>
    <w:tmpl w:val="D6B8126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A28"/>
    <w:multiLevelType w:val="hybridMultilevel"/>
    <w:tmpl w:val="88E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F5AD2"/>
    <w:multiLevelType w:val="hybridMultilevel"/>
    <w:tmpl w:val="E7868A1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408D"/>
    <w:multiLevelType w:val="hybridMultilevel"/>
    <w:tmpl w:val="E850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3A14"/>
    <w:multiLevelType w:val="hybridMultilevel"/>
    <w:tmpl w:val="947AB81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A92"/>
    <w:multiLevelType w:val="hybridMultilevel"/>
    <w:tmpl w:val="B2C0F660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034FF"/>
    <w:multiLevelType w:val="hybridMultilevel"/>
    <w:tmpl w:val="BCEA127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82BC8"/>
    <w:multiLevelType w:val="hybridMultilevel"/>
    <w:tmpl w:val="8C5E95F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5831B01"/>
    <w:multiLevelType w:val="hybridMultilevel"/>
    <w:tmpl w:val="5AA0090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D074F"/>
    <w:multiLevelType w:val="hybridMultilevel"/>
    <w:tmpl w:val="0506317E"/>
    <w:lvl w:ilvl="0" w:tplc="3A46173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5A51B6"/>
    <w:multiLevelType w:val="hybridMultilevel"/>
    <w:tmpl w:val="31DC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64002"/>
    <w:multiLevelType w:val="hybridMultilevel"/>
    <w:tmpl w:val="7E7E223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0BFB"/>
    <w:multiLevelType w:val="hybridMultilevel"/>
    <w:tmpl w:val="BA7A8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5B70"/>
    <w:multiLevelType w:val="hybridMultilevel"/>
    <w:tmpl w:val="1FCAD5A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A7408"/>
    <w:multiLevelType w:val="hybridMultilevel"/>
    <w:tmpl w:val="4CE0949A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530CA"/>
    <w:multiLevelType w:val="hybridMultilevel"/>
    <w:tmpl w:val="F82A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56D5"/>
    <w:multiLevelType w:val="hybridMultilevel"/>
    <w:tmpl w:val="CF4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F0927"/>
    <w:multiLevelType w:val="hybridMultilevel"/>
    <w:tmpl w:val="8F56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7CC0"/>
    <w:multiLevelType w:val="hybridMultilevel"/>
    <w:tmpl w:val="62363DE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31AE2"/>
    <w:multiLevelType w:val="hybridMultilevel"/>
    <w:tmpl w:val="29282E7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77CA4"/>
    <w:multiLevelType w:val="hybridMultilevel"/>
    <w:tmpl w:val="DB1EB664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A1DEB"/>
    <w:multiLevelType w:val="hybridMultilevel"/>
    <w:tmpl w:val="CF381E8C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430E0"/>
    <w:multiLevelType w:val="hybridMultilevel"/>
    <w:tmpl w:val="625CC138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B4463"/>
    <w:multiLevelType w:val="hybridMultilevel"/>
    <w:tmpl w:val="3F5E6C2E"/>
    <w:lvl w:ilvl="0" w:tplc="A006A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321AB"/>
    <w:multiLevelType w:val="hybridMultilevel"/>
    <w:tmpl w:val="1E58578C"/>
    <w:lvl w:ilvl="0" w:tplc="BA1E90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79F86505"/>
    <w:multiLevelType w:val="hybridMultilevel"/>
    <w:tmpl w:val="ADD655D0"/>
    <w:lvl w:ilvl="0" w:tplc="8F621574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C9C373C"/>
    <w:multiLevelType w:val="hybridMultilevel"/>
    <w:tmpl w:val="4D8A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85D05"/>
    <w:multiLevelType w:val="hybridMultilevel"/>
    <w:tmpl w:val="879CE152"/>
    <w:lvl w:ilvl="0" w:tplc="8F621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9"/>
  </w:num>
  <w:num w:numId="5">
    <w:abstractNumId w:val="23"/>
  </w:num>
  <w:num w:numId="6">
    <w:abstractNumId w:val="20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2"/>
  </w:num>
  <w:num w:numId="12">
    <w:abstractNumId w:val="21"/>
  </w:num>
  <w:num w:numId="13">
    <w:abstractNumId w:val="35"/>
  </w:num>
  <w:num w:numId="14">
    <w:abstractNumId w:val="6"/>
  </w:num>
  <w:num w:numId="15">
    <w:abstractNumId w:val="1"/>
  </w:num>
  <w:num w:numId="16">
    <w:abstractNumId w:val="12"/>
  </w:num>
  <w:num w:numId="17">
    <w:abstractNumId w:val="30"/>
  </w:num>
  <w:num w:numId="18">
    <w:abstractNumId w:val="10"/>
  </w:num>
  <w:num w:numId="19">
    <w:abstractNumId w:val="28"/>
  </w:num>
  <w:num w:numId="20">
    <w:abstractNumId w:val="29"/>
  </w:num>
  <w:num w:numId="21">
    <w:abstractNumId w:val="27"/>
  </w:num>
  <w:num w:numId="22">
    <w:abstractNumId w:val="8"/>
  </w:num>
  <w:num w:numId="23">
    <w:abstractNumId w:val="15"/>
  </w:num>
  <w:num w:numId="24">
    <w:abstractNumId w:val="17"/>
  </w:num>
  <w:num w:numId="25">
    <w:abstractNumId w:val="24"/>
  </w:num>
  <w:num w:numId="26">
    <w:abstractNumId w:val="18"/>
  </w:num>
  <w:num w:numId="27">
    <w:abstractNumId w:val="33"/>
  </w:num>
  <w:num w:numId="28">
    <w:abstractNumId w:val="9"/>
  </w:num>
  <w:num w:numId="29">
    <w:abstractNumId w:val="7"/>
  </w:num>
  <w:num w:numId="30">
    <w:abstractNumId w:val="32"/>
  </w:num>
  <w:num w:numId="31">
    <w:abstractNumId w:val="31"/>
  </w:num>
  <w:num w:numId="32">
    <w:abstractNumId w:val="34"/>
  </w:num>
  <w:num w:numId="33">
    <w:abstractNumId w:val="3"/>
  </w:num>
  <w:num w:numId="34">
    <w:abstractNumId w:val="5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53F79"/>
    <w:rsid w:val="00004716"/>
    <w:rsid w:val="0000609D"/>
    <w:rsid w:val="0001059B"/>
    <w:rsid w:val="00022973"/>
    <w:rsid w:val="00022B4C"/>
    <w:rsid w:val="0002332E"/>
    <w:rsid w:val="000337AD"/>
    <w:rsid w:val="000B504E"/>
    <w:rsid w:val="000D040A"/>
    <w:rsid w:val="000D58A6"/>
    <w:rsid w:val="000E438C"/>
    <w:rsid w:val="001014D7"/>
    <w:rsid w:val="00116294"/>
    <w:rsid w:val="00120CE1"/>
    <w:rsid w:val="00145FD9"/>
    <w:rsid w:val="00151B09"/>
    <w:rsid w:val="001525AD"/>
    <w:rsid w:val="00167685"/>
    <w:rsid w:val="001771E9"/>
    <w:rsid w:val="00187F89"/>
    <w:rsid w:val="0019005D"/>
    <w:rsid w:val="001921F4"/>
    <w:rsid w:val="001C263C"/>
    <w:rsid w:val="001C5BEB"/>
    <w:rsid w:val="001D370A"/>
    <w:rsid w:val="001D54B3"/>
    <w:rsid w:val="002038F1"/>
    <w:rsid w:val="00233584"/>
    <w:rsid w:val="00242EDF"/>
    <w:rsid w:val="00266B90"/>
    <w:rsid w:val="00273F17"/>
    <w:rsid w:val="0029648D"/>
    <w:rsid w:val="002A112F"/>
    <w:rsid w:val="002A46B5"/>
    <w:rsid w:val="002B18BD"/>
    <w:rsid w:val="002C16EA"/>
    <w:rsid w:val="002C7637"/>
    <w:rsid w:val="00303F25"/>
    <w:rsid w:val="00316D7D"/>
    <w:rsid w:val="00333ADE"/>
    <w:rsid w:val="003900CD"/>
    <w:rsid w:val="003A27EF"/>
    <w:rsid w:val="003B0584"/>
    <w:rsid w:val="003B45E7"/>
    <w:rsid w:val="003C1DA3"/>
    <w:rsid w:val="003C4DFC"/>
    <w:rsid w:val="003D130A"/>
    <w:rsid w:val="003E3312"/>
    <w:rsid w:val="003F2333"/>
    <w:rsid w:val="0043242E"/>
    <w:rsid w:val="00437083"/>
    <w:rsid w:val="00453F79"/>
    <w:rsid w:val="004578A0"/>
    <w:rsid w:val="00463871"/>
    <w:rsid w:val="004814EA"/>
    <w:rsid w:val="00507594"/>
    <w:rsid w:val="005113A7"/>
    <w:rsid w:val="0054000B"/>
    <w:rsid w:val="005410B3"/>
    <w:rsid w:val="005778B1"/>
    <w:rsid w:val="005B1AAC"/>
    <w:rsid w:val="005B67EC"/>
    <w:rsid w:val="005C1D97"/>
    <w:rsid w:val="005C27AE"/>
    <w:rsid w:val="005D4CC7"/>
    <w:rsid w:val="006153C1"/>
    <w:rsid w:val="00617ED8"/>
    <w:rsid w:val="00651563"/>
    <w:rsid w:val="006776C1"/>
    <w:rsid w:val="00683C66"/>
    <w:rsid w:val="00685B5D"/>
    <w:rsid w:val="00686DE4"/>
    <w:rsid w:val="006A1E4D"/>
    <w:rsid w:val="006A2B07"/>
    <w:rsid w:val="006F4FB8"/>
    <w:rsid w:val="00710FB6"/>
    <w:rsid w:val="00716507"/>
    <w:rsid w:val="0075711B"/>
    <w:rsid w:val="007A7874"/>
    <w:rsid w:val="007B66C0"/>
    <w:rsid w:val="007C12D4"/>
    <w:rsid w:val="007F3774"/>
    <w:rsid w:val="00804AB8"/>
    <w:rsid w:val="00814859"/>
    <w:rsid w:val="00842816"/>
    <w:rsid w:val="008534CE"/>
    <w:rsid w:val="008B0FF3"/>
    <w:rsid w:val="008C671C"/>
    <w:rsid w:val="008C672B"/>
    <w:rsid w:val="008C775A"/>
    <w:rsid w:val="008F592E"/>
    <w:rsid w:val="009000F9"/>
    <w:rsid w:val="0093404F"/>
    <w:rsid w:val="009A46D1"/>
    <w:rsid w:val="009A7C10"/>
    <w:rsid w:val="009B52B0"/>
    <w:rsid w:val="009C5243"/>
    <w:rsid w:val="009E3D5F"/>
    <w:rsid w:val="00A3663C"/>
    <w:rsid w:val="00A50182"/>
    <w:rsid w:val="00A5699C"/>
    <w:rsid w:val="00A57F47"/>
    <w:rsid w:val="00A70761"/>
    <w:rsid w:val="00A84357"/>
    <w:rsid w:val="00A850A1"/>
    <w:rsid w:val="00A94B1A"/>
    <w:rsid w:val="00B117F9"/>
    <w:rsid w:val="00B816C9"/>
    <w:rsid w:val="00B95823"/>
    <w:rsid w:val="00BA51ED"/>
    <w:rsid w:val="00BE599B"/>
    <w:rsid w:val="00BF1A6D"/>
    <w:rsid w:val="00C17C67"/>
    <w:rsid w:val="00C23D11"/>
    <w:rsid w:val="00C44DD8"/>
    <w:rsid w:val="00C632A0"/>
    <w:rsid w:val="00C80C4B"/>
    <w:rsid w:val="00C84888"/>
    <w:rsid w:val="00CA20DA"/>
    <w:rsid w:val="00CC0D6D"/>
    <w:rsid w:val="00CC3BB7"/>
    <w:rsid w:val="00CE5BDF"/>
    <w:rsid w:val="00D207D8"/>
    <w:rsid w:val="00D46342"/>
    <w:rsid w:val="00D622B1"/>
    <w:rsid w:val="00D665B0"/>
    <w:rsid w:val="00D81536"/>
    <w:rsid w:val="00D91C7A"/>
    <w:rsid w:val="00D94417"/>
    <w:rsid w:val="00DA524B"/>
    <w:rsid w:val="00DA683B"/>
    <w:rsid w:val="00DB250A"/>
    <w:rsid w:val="00DF24D9"/>
    <w:rsid w:val="00E14356"/>
    <w:rsid w:val="00E2392F"/>
    <w:rsid w:val="00E30C8C"/>
    <w:rsid w:val="00E56831"/>
    <w:rsid w:val="00E62B49"/>
    <w:rsid w:val="00E818DF"/>
    <w:rsid w:val="00E81FA2"/>
    <w:rsid w:val="00E93EB4"/>
    <w:rsid w:val="00EF0D51"/>
    <w:rsid w:val="00F03450"/>
    <w:rsid w:val="00F2474C"/>
    <w:rsid w:val="00F3791D"/>
    <w:rsid w:val="00F52912"/>
    <w:rsid w:val="00F631AB"/>
    <w:rsid w:val="00F90273"/>
    <w:rsid w:val="00FA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F"/>
  </w:style>
  <w:style w:type="paragraph" w:styleId="1">
    <w:name w:val="heading 1"/>
    <w:basedOn w:val="a"/>
    <w:next w:val="a"/>
    <w:link w:val="10"/>
    <w:uiPriority w:val="9"/>
    <w:qFormat/>
    <w:rsid w:val="00453F7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3F7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53F79"/>
    <w:pPr>
      <w:keepNext/>
      <w:spacing w:after="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6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8"/>
    </w:pPr>
    <w:rPr>
      <w:rFonts w:ascii="Arial" w:hAnsi="Arial" w:cs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F79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453F79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453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453F79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53F79"/>
    <w:rPr>
      <w:rFonts w:ascii="Arial" w:hAnsi="Arial" w:cs="Arial"/>
      <w:i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53F7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53F79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6">
    <w:name w:val="Название Знак"/>
    <w:basedOn w:val="a0"/>
    <w:link w:val="a5"/>
    <w:uiPriority w:val="10"/>
    <w:rsid w:val="00453F79"/>
    <w:rPr>
      <w:rFonts w:ascii="Times New Roman" w:hAnsi="Times New Roman" w:cs="Times New Roman"/>
      <w:b/>
    </w:rPr>
  </w:style>
  <w:style w:type="paragraph" w:styleId="21">
    <w:name w:val="Body Text 2"/>
    <w:basedOn w:val="a"/>
    <w:link w:val="22"/>
    <w:uiPriority w:val="99"/>
    <w:unhideWhenUsed/>
    <w:rsid w:val="00453F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F7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53F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3F79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3F7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453F79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F79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453F7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53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453F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53F79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table" w:customStyle="1" w:styleId="25">
    <w:name w:val="Сетка таблицы2"/>
    <w:basedOn w:val="a1"/>
    <w:next w:val="aa"/>
    <w:uiPriority w:val="59"/>
    <w:rsid w:val="00453F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53F7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3F79"/>
  </w:style>
  <w:style w:type="paragraph" w:styleId="af0">
    <w:name w:val="footer"/>
    <w:basedOn w:val="a"/>
    <w:link w:val="af1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F79"/>
  </w:style>
  <w:style w:type="paragraph" w:customStyle="1" w:styleId="af2">
    <w:name w:val="Кубики"/>
    <w:rsid w:val="00453F79"/>
    <w:rPr>
      <w:rFonts w:eastAsiaTheme="minorEastAsia"/>
      <w:lang w:eastAsia="ru-RU"/>
    </w:rPr>
  </w:style>
  <w:style w:type="paragraph" w:customStyle="1" w:styleId="af3">
    <w:name w:val="Основной"/>
    <w:basedOn w:val="a"/>
    <w:link w:val="af4"/>
    <w:rsid w:val="00C23D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C23D1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No Spacing"/>
    <w:uiPriority w:val="1"/>
    <w:qFormat/>
    <w:rsid w:val="00A94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F7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3F7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53F79"/>
    <w:pPr>
      <w:keepNext/>
      <w:spacing w:after="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6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F79"/>
    <w:pPr>
      <w:keepNext/>
      <w:spacing w:after="0" w:line="240" w:lineRule="auto"/>
      <w:ind w:firstLine="708"/>
      <w:jc w:val="center"/>
      <w:outlineLvl w:val="8"/>
    </w:pPr>
    <w:rPr>
      <w:rFonts w:ascii="Arial" w:hAnsi="Arial" w:cs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F79"/>
    <w:rPr>
      <w:rFonts w:ascii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uiPriority w:val="9"/>
    <w:rsid w:val="00453F79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453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F79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uiPriority w:val="9"/>
    <w:rsid w:val="00453F7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453F79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53F79"/>
    <w:rPr>
      <w:rFonts w:ascii="Arial" w:hAnsi="Arial" w:cs="Arial"/>
      <w:i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53F7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53F79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a6">
    <w:name w:val="Название Знак"/>
    <w:basedOn w:val="a0"/>
    <w:link w:val="a5"/>
    <w:uiPriority w:val="10"/>
    <w:rsid w:val="00453F79"/>
    <w:rPr>
      <w:rFonts w:ascii="Times New Roman" w:hAnsi="Times New Roman" w:cs="Times New Roman"/>
      <w:b/>
    </w:rPr>
  </w:style>
  <w:style w:type="paragraph" w:styleId="21">
    <w:name w:val="Body Text 2"/>
    <w:basedOn w:val="a"/>
    <w:link w:val="22"/>
    <w:uiPriority w:val="99"/>
    <w:unhideWhenUsed/>
    <w:rsid w:val="00453F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3F7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53F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53F7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3F79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3F7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5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453F79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F79"/>
    <w:rPr>
      <w:rFonts w:ascii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453F7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53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453F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53F79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table" w:customStyle="1" w:styleId="25">
    <w:name w:val="Сетка таблицы2"/>
    <w:basedOn w:val="a1"/>
    <w:next w:val="aa"/>
    <w:uiPriority w:val="59"/>
    <w:rsid w:val="00453F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53F7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3F79"/>
  </w:style>
  <w:style w:type="paragraph" w:styleId="af0">
    <w:name w:val="footer"/>
    <w:basedOn w:val="a"/>
    <w:link w:val="af1"/>
    <w:uiPriority w:val="99"/>
    <w:unhideWhenUsed/>
    <w:rsid w:val="0045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F79"/>
  </w:style>
  <w:style w:type="paragraph" w:customStyle="1" w:styleId="af2">
    <w:name w:val="Кубики"/>
    <w:rsid w:val="00453F79"/>
    <w:rPr>
      <w:rFonts w:eastAsiaTheme="minorEastAsia"/>
      <w:lang w:eastAsia="ru-RU"/>
    </w:rPr>
  </w:style>
  <w:style w:type="paragraph" w:customStyle="1" w:styleId="af3">
    <w:name w:val="Основной"/>
    <w:basedOn w:val="a"/>
    <w:link w:val="af4"/>
    <w:rsid w:val="00C23D1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C23D1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3976-0D80-4202-A758-3301500F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19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ProninaLF</cp:lastModifiedBy>
  <cp:revision>32</cp:revision>
  <cp:lastPrinted>2018-10-31T10:12:00Z</cp:lastPrinted>
  <dcterms:created xsi:type="dcterms:W3CDTF">2015-12-07T08:26:00Z</dcterms:created>
  <dcterms:modified xsi:type="dcterms:W3CDTF">2020-10-15T09:55:00Z</dcterms:modified>
</cp:coreProperties>
</file>